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4A5D6" w14:textId="77777777" w:rsidR="00810E81" w:rsidRPr="005A4852" w:rsidRDefault="00810E81" w:rsidP="00810E81">
      <w:pPr>
        <w:jc w:val="center"/>
        <w:outlineLvl w:val="0"/>
        <w:rPr>
          <w:rFonts w:eastAsia="Times New Roman" w:cstheme="minorHAnsi"/>
          <w:b/>
          <w:bCs/>
          <w:kern w:val="36"/>
          <w:lang w:eastAsia="uk-UA"/>
        </w:rPr>
      </w:pPr>
      <w:r w:rsidRPr="005A4852">
        <w:rPr>
          <w:rFonts w:eastAsia="Times New Roman" w:cstheme="minorHAnsi"/>
          <w:b/>
          <w:bCs/>
          <w:kern w:val="36"/>
          <w:lang w:eastAsia="uk-UA"/>
        </w:rPr>
        <w:t>ОБҐРУНТУВАННЯ</w:t>
      </w:r>
    </w:p>
    <w:p w14:paraId="6D6B014B" w14:textId="77777777" w:rsidR="00810E81" w:rsidRDefault="00810E81" w:rsidP="00810E81">
      <w:pPr>
        <w:jc w:val="center"/>
        <w:rPr>
          <w:rFonts w:eastAsia="Times New Roman" w:cstheme="minorHAnsi"/>
          <w:b/>
          <w:bCs/>
          <w:lang w:eastAsia="uk-UA"/>
        </w:rPr>
      </w:pPr>
      <w:proofErr w:type="spellStart"/>
      <w:r w:rsidRPr="005A4852">
        <w:rPr>
          <w:rFonts w:eastAsia="Times New Roman" w:cstheme="minorHAnsi"/>
          <w:b/>
          <w:bCs/>
          <w:lang w:eastAsia="uk-UA"/>
        </w:rPr>
        <w:t>технічних</w:t>
      </w:r>
      <w:proofErr w:type="spellEnd"/>
      <w:r w:rsidRPr="005A4852">
        <w:rPr>
          <w:rFonts w:eastAsia="Times New Roman" w:cstheme="minorHAnsi"/>
          <w:b/>
          <w:bCs/>
          <w:lang w:eastAsia="uk-UA"/>
        </w:rPr>
        <w:t xml:space="preserve"> та </w:t>
      </w:r>
      <w:proofErr w:type="spellStart"/>
      <w:r w:rsidRPr="005A4852">
        <w:rPr>
          <w:rFonts w:eastAsia="Times New Roman" w:cstheme="minorHAnsi"/>
          <w:b/>
          <w:bCs/>
          <w:lang w:eastAsia="uk-UA"/>
        </w:rPr>
        <w:t>якісних</w:t>
      </w:r>
      <w:proofErr w:type="spellEnd"/>
      <w:r w:rsidRPr="005A4852">
        <w:rPr>
          <w:rFonts w:eastAsia="Times New Roman" w:cstheme="minorHAnsi"/>
          <w:b/>
          <w:bCs/>
          <w:lang w:eastAsia="uk-UA"/>
        </w:rPr>
        <w:t xml:space="preserve"> характеристик предмета </w:t>
      </w:r>
      <w:proofErr w:type="spellStart"/>
      <w:r w:rsidRPr="005A4852">
        <w:rPr>
          <w:rFonts w:eastAsia="Times New Roman" w:cstheme="minorHAnsi"/>
          <w:b/>
          <w:bCs/>
          <w:lang w:eastAsia="uk-UA"/>
        </w:rPr>
        <w:t>закупівлі</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розміру</w:t>
      </w:r>
      <w:proofErr w:type="spellEnd"/>
      <w:r w:rsidRPr="005A4852">
        <w:rPr>
          <w:rFonts w:eastAsia="Times New Roman" w:cstheme="minorHAnsi"/>
          <w:b/>
          <w:bCs/>
          <w:lang w:eastAsia="uk-UA"/>
        </w:rPr>
        <w:t xml:space="preserve"> бюджетного </w:t>
      </w:r>
      <w:proofErr w:type="spellStart"/>
      <w:r w:rsidRPr="005A4852">
        <w:rPr>
          <w:rFonts w:eastAsia="Times New Roman" w:cstheme="minorHAnsi"/>
          <w:b/>
          <w:bCs/>
          <w:lang w:eastAsia="uk-UA"/>
        </w:rPr>
        <w:t>призначення</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очікуваної</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вартості</w:t>
      </w:r>
      <w:proofErr w:type="spellEnd"/>
      <w:r w:rsidRPr="005A4852">
        <w:rPr>
          <w:rFonts w:eastAsia="Times New Roman" w:cstheme="minorHAnsi"/>
          <w:b/>
          <w:bCs/>
          <w:lang w:eastAsia="uk-UA"/>
        </w:rPr>
        <w:t xml:space="preserve"> предмета </w:t>
      </w:r>
      <w:proofErr w:type="spellStart"/>
      <w:r w:rsidRPr="005A4852">
        <w:rPr>
          <w:rFonts w:eastAsia="Times New Roman" w:cstheme="minorHAnsi"/>
          <w:b/>
          <w:bCs/>
          <w:lang w:eastAsia="uk-UA"/>
        </w:rPr>
        <w:t>закупівлі</w:t>
      </w:r>
      <w:proofErr w:type="spellEnd"/>
    </w:p>
    <w:p w14:paraId="3D1D9282" w14:textId="77777777" w:rsidR="00810E81" w:rsidRPr="005A4852" w:rsidRDefault="00810E81" w:rsidP="00810E81">
      <w:pPr>
        <w:jc w:val="center"/>
        <w:rPr>
          <w:rFonts w:eastAsia="Times New Roman" w:cstheme="minorHAnsi"/>
          <w:lang w:eastAsia="uk-UA"/>
        </w:rPr>
      </w:pPr>
    </w:p>
    <w:p w14:paraId="328A4D3C" w14:textId="77777777" w:rsidR="00810E81" w:rsidRPr="005A4852" w:rsidRDefault="00810E81" w:rsidP="00810E81">
      <w:pPr>
        <w:rPr>
          <w:rFonts w:eastAsia="Times New Roman" w:cstheme="minorHAnsi"/>
          <w:lang w:eastAsia="uk-UA"/>
        </w:rPr>
      </w:pPr>
      <w:proofErr w:type="spellStart"/>
      <w:r w:rsidRPr="005A4852">
        <w:rPr>
          <w:rFonts w:eastAsia="Times New Roman" w:cstheme="minorHAnsi"/>
          <w:b/>
          <w:bCs/>
          <w:lang w:eastAsia="uk-UA"/>
        </w:rPr>
        <w:t>Найменування</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замовника</w:t>
      </w:r>
      <w:proofErr w:type="spellEnd"/>
      <w:r w:rsidRPr="005A4852">
        <w:rPr>
          <w:rFonts w:eastAsia="Times New Roman" w:cstheme="minorHAnsi"/>
          <w:b/>
          <w:bCs/>
          <w:lang w:eastAsia="uk-UA"/>
        </w:rPr>
        <w:t>:</w:t>
      </w:r>
      <w:r w:rsidRPr="005A4852">
        <w:rPr>
          <w:rFonts w:eastAsia="Times New Roman" w:cstheme="minorHAnsi"/>
          <w:lang w:eastAsia="uk-UA"/>
        </w:rPr>
        <w:t xml:space="preserve"> </w:t>
      </w:r>
      <w:proofErr w:type="spellStart"/>
      <w:r w:rsidRPr="005A4852">
        <w:rPr>
          <w:rFonts w:eastAsia="Times New Roman" w:cstheme="minorHAnsi"/>
          <w:lang w:eastAsia="uk-UA"/>
        </w:rPr>
        <w:t>Державний</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науково-дослідний</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контрольний</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інститут</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ветеринарних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препаратів</w:t>
      </w:r>
      <w:proofErr w:type="spellEnd"/>
      <w:r w:rsidRPr="005A4852">
        <w:rPr>
          <w:rFonts w:eastAsia="Times New Roman" w:cstheme="minorHAnsi"/>
          <w:lang w:eastAsia="uk-UA"/>
        </w:rPr>
        <w:t xml:space="preserve"> та </w:t>
      </w:r>
      <w:proofErr w:type="spellStart"/>
      <w:r w:rsidRPr="005A4852">
        <w:rPr>
          <w:rFonts w:eastAsia="Times New Roman" w:cstheme="minorHAnsi"/>
          <w:lang w:eastAsia="uk-UA"/>
        </w:rPr>
        <w:t>кормових</w:t>
      </w:r>
      <w:proofErr w:type="spellEnd"/>
      <w:r w:rsidRPr="005A4852">
        <w:rPr>
          <w:rFonts w:eastAsia="Times New Roman" w:cstheme="minorHAnsi"/>
          <w:lang w:eastAsia="uk-UA"/>
        </w:rPr>
        <w:t xml:space="preserve"> добавок</w:t>
      </w:r>
    </w:p>
    <w:p w14:paraId="7EC1BFA0" w14:textId="77777777" w:rsidR="00810E81" w:rsidRPr="005A4852" w:rsidRDefault="00810E81" w:rsidP="00810E81">
      <w:pPr>
        <w:rPr>
          <w:rFonts w:eastAsia="Times New Roman" w:cstheme="minorHAnsi"/>
          <w:lang w:eastAsia="uk-UA"/>
        </w:rPr>
      </w:pPr>
      <w:proofErr w:type="spellStart"/>
      <w:r w:rsidRPr="005A4852">
        <w:rPr>
          <w:rFonts w:eastAsia="Times New Roman" w:cstheme="minorHAnsi"/>
          <w:b/>
          <w:bCs/>
          <w:lang w:eastAsia="uk-UA"/>
        </w:rPr>
        <w:t>Місцезнаходження</w:t>
      </w:r>
      <w:proofErr w:type="spellEnd"/>
      <w:r w:rsidRPr="005A4852">
        <w:rPr>
          <w:rFonts w:eastAsia="Times New Roman" w:cstheme="minorHAnsi"/>
          <w:b/>
          <w:bCs/>
          <w:lang w:eastAsia="uk-UA"/>
        </w:rPr>
        <w:t>:</w:t>
      </w:r>
      <w:r w:rsidRPr="005A4852">
        <w:rPr>
          <w:rFonts w:eastAsia="Times New Roman" w:cstheme="minorHAnsi"/>
          <w:lang w:eastAsia="uk-UA"/>
        </w:rPr>
        <w:t xml:space="preserve"> м. </w:t>
      </w:r>
      <w:proofErr w:type="spellStart"/>
      <w:r w:rsidRPr="005A4852">
        <w:rPr>
          <w:rFonts w:eastAsia="Times New Roman" w:cstheme="minorHAnsi"/>
          <w:lang w:eastAsia="uk-UA"/>
        </w:rPr>
        <w:t>Львів</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вул</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Донецька</w:t>
      </w:r>
      <w:proofErr w:type="spellEnd"/>
      <w:r w:rsidRPr="005A4852">
        <w:rPr>
          <w:rFonts w:eastAsia="Times New Roman" w:cstheme="minorHAnsi"/>
          <w:lang w:eastAsia="uk-UA"/>
        </w:rPr>
        <w:t>, 11</w:t>
      </w:r>
    </w:p>
    <w:p w14:paraId="69E14C3E" w14:textId="77777777" w:rsidR="00810E81" w:rsidRPr="005A4852" w:rsidRDefault="00810E81" w:rsidP="00810E81">
      <w:pPr>
        <w:rPr>
          <w:rFonts w:eastAsia="Times New Roman" w:cstheme="minorHAnsi"/>
          <w:lang w:eastAsia="uk-UA"/>
        </w:rPr>
      </w:pPr>
      <w:r w:rsidRPr="005A4852">
        <w:rPr>
          <w:rFonts w:eastAsia="Times New Roman" w:cstheme="minorHAnsi"/>
          <w:b/>
          <w:bCs/>
          <w:lang w:eastAsia="uk-UA"/>
        </w:rPr>
        <w:t>Код ЄДРПОУ:</w:t>
      </w:r>
      <w:r w:rsidRPr="005A4852">
        <w:rPr>
          <w:rFonts w:eastAsia="Times New Roman" w:cstheme="minorHAnsi"/>
          <w:lang w:eastAsia="uk-UA"/>
        </w:rPr>
        <w:t xml:space="preserve"> 00485670</w:t>
      </w:r>
    </w:p>
    <w:p w14:paraId="0336CEC1" w14:textId="77777777" w:rsidR="00810E81" w:rsidRDefault="00810E81" w:rsidP="00810E81">
      <w:pPr>
        <w:rPr>
          <w:rFonts w:eastAsia="Times New Roman" w:cstheme="minorHAnsi"/>
          <w:color w:val="000000"/>
        </w:rPr>
      </w:pPr>
      <w:proofErr w:type="spellStart"/>
      <w:r w:rsidRPr="005A4852">
        <w:rPr>
          <w:rFonts w:eastAsia="Times New Roman" w:cstheme="minorHAnsi"/>
          <w:b/>
          <w:bCs/>
          <w:lang w:eastAsia="uk-UA"/>
        </w:rPr>
        <w:t>Категорія</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замовника</w:t>
      </w:r>
      <w:proofErr w:type="spellEnd"/>
      <w:r w:rsidRPr="005A4852">
        <w:rPr>
          <w:rFonts w:eastAsia="Times New Roman" w:cstheme="minorHAnsi"/>
          <w:b/>
          <w:bCs/>
          <w:lang w:eastAsia="uk-UA"/>
        </w:rPr>
        <w:t>:</w:t>
      </w:r>
      <w:r w:rsidRPr="005A4852">
        <w:rPr>
          <w:rFonts w:eastAsia="Times New Roman" w:cstheme="minorHAnsi"/>
          <w:lang w:eastAsia="uk-UA"/>
        </w:rPr>
        <w:t xml:space="preserve"> </w:t>
      </w:r>
      <w:proofErr w:type="spellStart"/>
      <w:r w:rsidRPr="005A4852">
        <w:rPr>
          <w:rFonts w:eastAsia="Times New Roman" w:cstheme="minorHAnsi"/>
          <w:color w:val="000000"/>
        </w:rPr>
        <w:t>Юридична</w:t>
      </w:r>
      <w:proofErr w:type="spellEnd"/>
      <w:r w:rsidRPr="005A4852">
        <w:rPr>
          <w:rFonts w:eastAsia="Times New Roman" w:cstheme="minorHAnsi"/>
          <w:color w:val="000000"/>
        </w:rPr>
        <w:t xml:space="preserve"> особа, яка </w:t>
      </w:r>
      <w:proofErr w:type="spellStart"/>
      <w:r w:rsidRPr="005A4852">
        <w:rPr>
          <w:rFonts w:eastAsia="Times New Roman" w:cstheme="minorHAnsi"/>
          <w:color w:val="000000"/>
        </w:rPr>
        <w:t>забезпечує</w:t>
      </w:r>
      <w:proofErr w:type="spellEnd"/>
      <w:r w:rsidRPr="005A4852">
        <w:rPr>
          <w:rFonts w:eastAsia="Times New Roman" w:cstheme="minorHAnsi"/>
          <w:color w:val="000000"/>
        </w:rPr>
        <w:t xml:space="preserve"> потреби </w:t>
      </w:r>
      <w:proofErr w:type="spellStart"/>
      <w:r w:rsidRPr="005A4852">
        <w:rPr>
          <w:rFonts w:eastAsia="Times New Roman" w:cstheme="minorHAnsi"/>
          <w:color w:val="000000"/>
        </w:rPr>
        <w:t>держави</w:t>
      </w:r>
      <w:proofErr w:type="spellEnd"/>
      <w:r w:rsidRPr="005A4852">
        <w:rPr>
          <w:rFonts w:eastAsia="Times New Roman" w:cstheme="minorHAnsi"/>
          <w:color w:val="000000"/>
        </w:rPr>
        <w:t xml:space="preserve"> </w:t>
      </w:r>
      <w:proofErr w:type="spellStart"/>
      <w:r w:rsidRPr="005A4852">
        <w:rPr>
          <w:rFonts w:eastAsia="Times New Roman" w:cstheme="minorHAnsi"/>
          <w:color w:val="000000"/>
        </w:rPr>
        <w:t>або</w:t>
      </w:r>
      <w:proofErr w:type="spellEnd"/>
      <w:r w:rsidRPr="005A4852">
        <w:rPr>
          <w:rFonts w:eastAsia="Times New Roman" w:cstheme="minorHAnsi"/>
          <w:color w:val="000000"/>
        </w:rPr>
        <w:t xml:space="preserve"> </w:t>
      </w:r>
      <w:proofErr w:type="spellStart"/>
      <w:r w:rsidRPr="005A4852">
        <w:rPr>
          <w:rFonts w:eastAsia="Times New Roman" w:cstheme="minorHAnsi"/>
          <w:color w:val="000000"/>
        </w:rPr>
        <w:t>територіальної</w:t>
      </w:r>
      <w:proofErr w:type="spellEnd"/>
      <w:r w:rsidRPr="005A4852">
        <w:rPr>
          <w:rFonts w:cstheme="minorHAnsi"/>
          <w:color w:val="242638"/>
          <w:sz w:val="21"/>
          <w:szCs w:val="21"/>
          <w:shd w:val="clear" w:color="auto" w:fill="FFFFFF"/>
        </w:rPr>
        <w:t xml:space="preserve"> </w:t>
      </w:r>
      <w:proofErr w:type="spellStart"/>
      <w:r w:rsidRPr="005A4852">
        <w:rPr>
          <w:rFonts w:eastAsia="Times New Roman" w:cstheme="minorHAnsi"/>
          <w:color w:val="000000"/>
        </w:rPr>
        <w:t>громади</w:t>
      </w:r>
      <w:proofErr w:type="spellEnd"/>
    </w:p>
    <w:p w14:paraId="68A668A0" w14:textId="77777777" w:rsidR="00810E81" w:rsidRPr="005A4852" w:rsidRDefault="00810E81" w:rsidP="00810E81">
      <w:pPr>
        <w:rPr>
          <w:rFonts w:eastAsia="Times New Roman" w:cstheme="minorHAnsi"/>
          <w:lang w:eastAsia="uk-UA"/>
        </w:rPr>
      </w:pPr>
    </w:p>
    <w:p w14:paraId="5308A9E7" w14:textId="77777777" w:rsidR="00810E81" w:rsidRPr="005A4852" w:rsidRDefault="00810E81" w:rsidP="00810E81">
      <w:pPr>
        <w:outlineLvl w:val="1"/>
        <w:rPr>
          <w:rFonts w:eastAsia="Times New Roman" w:cstheme="minorHAnsi"/>
          <w:b/>
          <w:bCs/>
          <w:lang w:eastAsia="uk-UA"/>
        </w:rPr>
      </w:pPr>
      <w:r w:rsidRPr="005A4852">
        <w:rPr>
          <w:rFonts w:eastAsia="Times New Roman" w:cstheme="minorHAnsi"/>
          <w:b/>
          <w:bCs/>
          <w:lang w:eastAsia="uk-UA"/>
        </w:rPr>
        <w:t xml:space="preserve">1. Предмет </w:t>
      </w:r>
      <w:proofErr w:type="spellStart"/>
      <w:r w:rsidRPr="005A4852">
        <w:rPr>
          <w:rFonts w:eastAsia="Times New Roman" w:cstheme="minorHAnsi"/>
          <w:b/>
          <w:bCs/>
          <w:lang w:eastAsia="uk-UA"/>
        </w:rPr>
        <w:t>закупівлі</w:t>
      </w:r>
      <w:proofErr w:type="spellEnd"/>
    </w:p>
    <w:p w14:paraId="0E6AE35B" w14:textId="77777777" w:rsidR="00810E81" w:rsidRPr="005A4852" w:rsidRDefault="00810E81" w:rsidP="00810E81">
      <w:pPr>
        <w:rPr>
          <w:rFonts w:eastAsia="Times New Roman" w:cstheme="minorHAnsi"/>
          <w:lang w:eastAsia="uk-UA"/>
        </w:rPr>
      </w:pPr>
      <w:proofErr w:type="spellStart"/>
      <w:r w:rsidRPr="005A4852">
        <w:rPr>
          <w:rFonts w:eastAsia="Times New Roman" w:cstheme="minorHAnsi"/>
          <w:b/>
          <w:bCs/>
          <w:lang w:eastAsia="uk-UA"/>
        </w:rPr>
        <w:t>Набори</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реагентів</w:t>
      </w:r>
      <w:proofErr w:type="spellEnd"/>
      <w:r w:rsidRPr="005A4852">
        <w:rPr>
          <w:rFonts w:eastAsia="Times New Roman" w:cstheme="minorHAnsi"/>
          <w:b/>
          <w:bCs/>
          <w:lang w:eastAsia="uk-UA"/>
        </w:rPr>
        <w:t xml:space="preserve"> та </w:t>
      </w:r>
      <w:proofErr w:type="spellStart"/>
      <w:r w:rsidRPr="005A4852">
        <w:rPr>
          <w:rFonts w:eastAsia="Times New Roman" w:cstheme="minorHAnsi"/>
          <w:b/>
          <w:bCs/>
          <w:lang w:eastAsia="uk-UA"/>
        </w:rPr>
        <w:t>референтний</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матеріал</w:t>
      </w:r>
      <w:proofErr w:type="spellEnd"/>
      <w:r w:rsidRPr="005A4852">
        <w:rPr>
          <w:rFonts w:eastAsia="Times New Roman" w:cstheme="minorHAnsi"/>
          <w:b/>
          <w:bCs/>
          <w:lang w:eastAsia="uk-UA"/>
        </w:rPr>
        <w:t xml:space="preserve"> для ПЛР-</w:t>
      </w:r>
      <w:proofErr w:type="spellStart"/>
      <w:r w:rsidRPr="005A4852">
        <w:rPr>
          <w:rFonts w:eastAsia="Times New Roman" w:cstheme="minorHAnsi"/>
          <w:b/>
          <w:bCs/>
          <w:lang w:eastAsia="uk-UA"/>
        </w:rPr>
        <w:t>досліджень</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харчових</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продуктів</w:t>
      </w:r>
      <w:proofErr w:type="spellEnd"/>
      <w:r w:rsidRPr="005A4852">
        <w:rPr>
          <w:rFonts w:eastAsia="Times New Roman" w:cstheme="minorHAnsi"/>
          <w:b/>
          <w:bCs/>
          <w:lang w:eastAsia="uk-UA"/>
        </w:rPr>
        <w:t xml:space="preserve"> і </w:t>
      </w:r>
      <w:proofErr w:type="spellStart"/>
      <w:r w:rsidRPr="005A4852">
        <w:rPr>
          <w:rFonts w:eastAsia="Times New Roman" w:cstheme="minorHAnsi"/>
          <w:b/>
          <w:bCs/>
          <w:lang w:eastAsia="uk-UA"/>
        </w:rPr>
        <w:t>кормів</w:t>
      </w:r>
      <w:proofErr w:type="spellEnd"/>
      <w:r w:rsidRPr="005A4852">
        <w:rPr>
          <w:rFonts w:eastAsia="Times New Roman" w:cstheme="minorHAnsi"/>
          <w:b/>
          <w:bCs/>
          <w:lang w:eastAsia="uk-UA"/>
        </w:rPr>
        <w:t>.</w:t>
      </w:r>
    </w:p>
    <w:p w14:paraId="35A0C4C5" w14:textId="77777777" w:rsidR="00810E81" w:rsidRPr="005A4852" w:rsidRDefault="00810E81" w:rsidP="00810E81">
      <w:pPr>
        <w:rPr>
          <w:rFonts w:eastAsia="Times New Roman" w:cstheme="minorHAnsi"/>
          <w:lang w:eastAsia="uk-UA"/>
        </w:rPr>
      </w:pPr>
      <w:r w:rsidRPr="005A4852">
        <w:rPr>
          <w:rFonts w:eastAsia="Times New Roman" w:cstheme="minorHAnsi"/>
          <w:b/>
          <w:bCs/>
          <w:lang w:eastAsia="uk-UA"/>
        </w:rPr>
        <w:t>ДК 021:2015:</w:t>
      </w:r>
      <w:r w:rsidRPr="005A4852">
        <w:rPr>
          <w:rFonts w:eastAsia="Times New Roman" w:cstheme="minorHAnsi"/>
          <w:lang w:eastAsia="uk-UA"/>
        </w:rPr>
        <w:t xml:space="preserve"> 33696500-0 — </w:t>
      </w:r>
      <w:proofErr w:type="spellStart"/>
      <w:r w:rsidRPr="005A4852">
        <w:rPr>
          <w:rFonts w:eastAsia="Times New Roman" w:cstheme="minorHAnsi"/>
          <w:lang w:eastAsia="uk-UA"/>
        </w:rPr>
        <w:t>Лабораторні</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реактиви</w:t>
      </w:r>
      <w:proofErr w:type="spellEnd"/>
      <w:r w:rsidRPr="005A4852">
        <w:rPr>
          <w:rFonts w:eastAsia="Times New Roman" w:cstheme="minorHAnsi"/>
          <w:lang w:eastAsia="uk-UA"/>
        </w:rPr>
        <w:t>.</w:t>
      </w:r>
    </w:p>
    <w:p w14:paraId="73A98192" w14:textId="77777777" w:rsidR="00810E81" w:rsidRPr="005A4852" w:rsidRDefault="00810E81" w:rsidP="00810E81">
      <w:pPr>
        <w:rPr>
          <w:rFonts w:eastAsia="Times New Roman" w:cstheme="minorHAnsi"/>
          <w:lang w:eastAsia="uk-UA"/>
        </w:rPr>
      </w:pPr>
      <w:r w:rsidRPr="005A4852">
        <w:rPr>
          <w:rFonts w:eastAsia="Times New Roman" w:cstheme="minorHAnsi"/>
          <w:b/>
          <w:bCs/>
          <w:lang w:eastAsia="uk-UA"/>
        </w:rPr>
        <w:t xml:space="preserve">Вид </w:t>
      </w:r>
      <w:proofErr w:type="spellStart"/>
      <w:r w:rsidRPr="005A4852">
        <w:rPr>
          <w:rFonts w:eastAsia="Times New Roman" w:cstheme="minorHAnsi"/>
          <w:b/>
          <w:bCs/>
          <w:lang w:eastAsia="uk-UA"/>
        </w:rPr>
        <w:t>закупівлі</w:t>
      </w:r>
      <w:proofErr w:type="spellEnd"/>
      <w:r w:rsidRPr="005A4852">
        <w:rPr>
          <w:rFonts w:eastAsia="Times New Roman" w:cstheme="minorHAnsi"/>
          <w:b/>
          <w:bCs/>
          <w:lang w:eastAsia="uk-UA"/>
        </w:rPr>
        <w:t>:</w:t>
      </w:r>
      <w:r w:rsidRPr="005A4852">
        <w:rPr>
          <w:rFonts w:eastAsia="Times New Roman" w:cstheme="minorHAnsi"/>
          <w:lang w:eastAsia="uk-UA"/>
        </w:rPr>
        <w:t xml:space="preserve"> </w:t>
      </w:r>
      <w:proofErr w:type="spellStart"/>
      <w:r w:rsidRPr="005A4852">
        <w:rPr>
          <w:rFonts w:eastAsia="Times New Roman" w:cstheme="minorHAnsi"/>
          <w:lang w:eastAsia="uk-UA"/>
        </w:rPr>
        <w:t>відкриті</w:t>
      </w:r>
      <w:proofErr w:type="spellEnd"/>
      <w:r w:rsidRPr="005A4852">
        <w:rPr>
          <w:rFonts w:eastAsia="Times New Roman" w:cstheme="minorHAnsi"/>
          <w:lang w:eastAsia="uk-UA"/>
        </w:rPr>
        <w:t xml:space="preserve"> торги з </w:t>
      </w:r>
      <w:proofErr w:type="spellStart"/>
      <w:r w:rsidRPr="005A4852">
        <w:rPr>
          <w:rFonts w:eastAsia="Times New Roman" w:cstheme="minorHAnsi"/>
          <w:lang w:eastAsia="uk-UA"/>
        </w:rPr>
        <w:t>особливостями</w:t>
      </w:r>
      <w:proofErr w:type="spellEnd"/>
      <w:r w:rsidRPr="005A4852">
        <w:rPr>
          <w:rFonts w:eastAsia="Times New Roman" w:cstheme="minorHAnsi"/>
          <w:lang w:eastAsia="uk-UA"/>
        </w:rPr>
        <w:t>.</w:t>
      </w:r>
    </w:p>
    <w:p w14:paraId="48DCAD3C" w14:textId="77777777" w:rsidR="00810E81" w:rsidRDefault="00810E81" w:rsidP="00810E81">
      <w:pPr>
        <w:rPr>
          <w:rFonts w:eastAsia="Times New Roman" w:cstheme="minorHAnsi"/>
          <w:lang w:eastAsia="uk-UA"/>
        </w:rPr>
      </w:pPr>
      <w:r w:rsidRPr="005A4852">
        <w:rPr>
          <w:rFonts w:eastAsia="Times New Roman" w:cstheme="minorHAnsi"/>
          <w:b/>
          <w:bCs/>
          <w:lang w:eastAsia="uk-UA"/>
        </w:rPr>
        <w:t>Строк поставки:</w:t>
      </w:r>
      <w:r w:rsidRPr="005A4852">
        <w:rPr>
          <w:rFonts w:eastAsia="Times New Roman" w:cstheme="minorHAnsi"/>
          <w:lang w:eastAsia="uk-UA"/>
        </w:rPr>
        <w:t xml:space="preserve"> до 31.12.2026 року.</w:t>
      </w:r>
    </w:p>
    <w:p w14:paraId="54EE9F8D" w14:textId="77777777" w:rsidR="00810E81" w:rsidRPr="005A4852" w:rsidRDefault="00810E81" w:rsidP="00810E81">
      <w:pPr>
        <w:rPr>
          <w:rFonts w:eastAsia="Times New Roman" w:cstheme="minorHAnsi"/>
          <w:lang w:eastAsia="uk-UA"/>
        </w:rPr>
      </w:pPr>
    </w:p>
    <w:p w14:paraId="616BCC5F" w14:textId="77777777" w:rsidR="00810E81" w:rsidRPr="005A4852" w:rsidRDefault="00810E81" w:rsidP="00810E81">
      <w:pPr>
        <w:outlineLvl w:val="1"/>
        <w:rPr>
          <w:rFonts w:eastAsia="Times New Roman" w:cstheme="minorHAnsi"/>
          <w:b/>
          <w:bCs/>
          <w:lang w:eastAsia="uk-UA"/>
        </w:rPr>
      </w:pPr>
      <w:r w:rsidRPr="005A4852">
        <w:rPr>
          <w:rFonts w:eastAsia="Times New Roman" w:cstheme="minorHAnsi"/>
          <w:b/>
          <w:bCs/>
          <w:lang w:eastAsia="uk-UA"/>
        </w:rPr>
        <w:t xml:space="preserve">2. </w:t>
      </w:r>
      <w:proofErr w:type="spellStart"/>
      <w:r w:rsidRPr="005A4852">
        <w:rPr>
          <w:rFonts w:eastAsia="Times New Roman" w:cstheme="minorHAnsi"/>
          <w:b/>
          <w:bCs/>
          <w:lang w:eastAsia="uk-UA"/>
        </w:rPr>
        <w:t>Обґрунтування</w:t>
      </w:r>
      <w:proofErr w:type="spellEnd"/>
      <w:r w:rsidRPr="005A4852">
        <w:rPr>
          <w:rFonts w:eastAsia="Times New Roman" w:cstheme="minorHAnsi"/>
          <w:b/>
          <w:bCs/>
          <w:lang w:eastAsia="uk-UA"/>
        </w:rPr>
        <w:t xml:space="preserve"> потреби та </w:t>
      </w:r>
      <w:proofErr w:type="spellStart"/>
      <w:r w:rsidRPr="005A4852">
        <w:rPr>
          <w:rFonts w:eastAsia="Times New Roman" w:cstheme="minorHAnsi"/>
          <w:b/>
          <w:bCs/>
          <w:lang w:eastAsia="uk-UA"/>
        </w:rPr>
        <w:t>технічних</w:t>
      </w:r>
      <w:proofErr w:type="spellEnd"/>
      <w:r w:rsidRPr="005A4852">
        <w:rPr>
          <w:rFonts w:eastAsia="Times New Roman" w:cstheme="minorHAnsi"/>
          <w:b/>
          <w:bCs/>
          <w:lang w:eastAsia="uk-UA"/>
        </w:rPr>
        <w:t xml:space="preserve"> і </w:t>
      </w:r>
      <w:proofErr w:type="spellStart"/>
      <w:r w:rsidRPr="005A4852">
        <w:rPr>
          <w:rFonts w:eastAsia="Times New Roman" w:cstheme="minorHAnsi"/>
          <w:b/>
          <w:bCs/>
          <w:lang w:eastAsia="uk-UA"/>
        </w:rPr>
        <w:t>якісних</w:t>
      </w:r>
      <w:proofErr w:type="spellEnd"/>
      <w:r w:rsidRPr="005A4852">
        <w:rPr>
          <w:rFonts w:eastAsia="Times New Roman" w:cstheme="minorHAnsi"/>
          <w:b/>
          <w:bCs/>
          <w:lang w:eastAsia="uk-UA"/>
        </w:rPr>
        <w:t xml:space="preserve"> характеристик</w:t>
      </w:r>
    </w:p>
    <w:p w14:paraId="7F8C44C8" w14:textId="77777777" w:rsidR="00810E81" w:rsidRPr="005A4852" w:rsidRDefault="00810E81" w:rsidP="00810E81">
      <w:pPr>
        <w:ind w:firstLine="567"/>
        <w:jc w:val="both"/>
        <w:rPr>
          <w:rFonts w:eastAsia="Times New Roman" w:cstheme="minorHAnsi"/>
          <w:lang w:eastAsia="uk-UA"/>
        </w:rPr>
      </w:pPr>
      <w:r w:rsidRPr="005A4852">
        <w:rPr>
          <w:rFonts w:eastAsia="Times New Roman" w:cstheme="minorHAnsi"/>
          <w:lang w:eastAsia="uk-UA"/>
        </w:rPr>
        <w:t xml:space="preserve">Для </w:t>
      </w:r>
      <w:proofErr w:type="spellStart"/>
      <w:r w:rsidRPr="005A4852">
        <w:rPr>
          <w:rFonts w:eastAsia="Times New Roman" w:cstheme="minorHAnsi"/>
          <w:lang w:eastAsia="uk-UA"/>
        </w:rPr>
        <w:t>забезпечення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проведення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лабораторних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досліджень</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харчових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продуктів</w:t>
      </w:r>
      <w:proofErr w:type="spellEnd"/>
      <w:r w:rsidRPr="005A4852">
        <w:rPr>
          <w:rFonts w:eastAsia="Times New Roman" w:cstheme="minorHAnsi"/>
          <w:lang w:eastAsia="uk-UA"/>
        </w:rPr>
        <w:t xml:space="preserve"> і </w:t>
      </w:r>
      <w:proofErr w:type="spellStart"/>
      <w:r w:rsidRPr="005A4852">
        <w:rPr>
          <w:rFonts w:eastAsia="Times New Roman" w:cstheme="minorHAnsi"/>
          <w:lang w:eastAsia="uk-UA"/>
        </w:rPr>
        <w:t>кормів</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виникла</w:t>
      </w:r>
      <w:proofErr w:type="spellEnd"/>
      <w:r w:rsidRPr="005A4852">
        <w:rPr>
          <w:rFonts w:eastAsia="Times New Roman" w:cstheme="minorHAnsi"/>
          <w:lang w:eastAsia="uk-UA"/>
        </w:rPr>
        <w:t xml:space="preserve"> потреба у </w:t>
      </w:r>
      <w:proofErr w:type="spellStart"/>
      <w:r w:rsidRPr="005A4852">
        <w:rPr>
          <w:rFonts w:eastAsia="Times New Roman" w:cstheme="minorHAnsi"/>
          <w:lang w:eastAsia="uk-UA"/>
        </w:rPr>
        <w:t>закупівлі</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наборів</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реагентів</w:t>
      </w:r>
      <w:proofErr w:type="spellEnd"/>
      <w:r w:rsidRPr="005A4852">
        <w:rPr>
          <w:rFonts w:eastAsia="Times New Roman" w:cstheme="minorHAnsi"/>
          <w:lang w:eastAsia="uk-UA"/>
        </w:rPr>
        <w:t xml:space="preserve"> та референтного </w:t>
      </w:r>
      <w:proofErr w:type="spellStart"/>
      <w:r w:rsidRPr="005A4852">
        <w:rPr>
          <w:rFonts w:eastAsia="Times New Roman" w:cstheme="minorHAnsi"/>
          <w:lang w:eastAsia="uk-UA"/>
        </w:rPr>
        <w:t>матеріалу</w:t>
      </w:r>
      <w:proofErr w:type="spellEnd"/>
      <w:r w:rsidRPr="005A4852">
        <w:rPr>
          <w:rFonts w:eastAsia="Times New Roman" w:cstheme="minorHAnsi"/>
          <w:lang w:eastAsia="uk-UA"/>
        </w:rPr>
        <w:t xml:space="preserve"> для </w:t>
      </w:r>
      <w:proofErr w:type="spellStart"/>
      <w:r w:rsidRPr="005A4852">
        <w:rPr>
          <w:rFonts w:eastAsia="Times New Roman" w:cstheme="minorHAnsi"/>
          <w:lang w:eastAsia="uk-UA"/>
        </w:rPr>
        <w:t>проведення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полімеразної</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ланцюгової</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реакції</w:t>
      </w:r>
      <w:proofErr w:type="spellEnd"/>
      <w:r w:rsidRPr="005A4852">
        <w:rPr>
          <w:rFonts w:eastAsia="Times New Roman" w:cstheme="minorHAnsi"/>
          <w:lang w:eastAsia="uk-UA"/>
        </w:rPr>
        <w:t xml:space="preserve"> (ПЛР).</w:t>
      </w:r>
    </w:p>
    <w:p w14:paraId="4337988E" w14:textId="77777777" w:rsidR="00810E81" w:rsidRPr="005A4852" w:rsidRDefault="00810E81" w:rsidP="00810E81">
      <w:pPr>
        <w:rPr>
          <w:rFonts w:eastAsia="Times New Roman" w:cstheme="minorHAnsi"/>
          <w:lang w:eastAsia="uk-UA"/>
        </w:rPr>
      </w:pPr>
      <w:r w:rsidRPr="005A4852">
        <w:rPr>
          <w:rFonts w:eastAsia="Times New Roman" w:cstheme="minorHAnsi"/>
          <w:lang w:eastAsia="uk-UA"/>
        </w:rPr>
        <w:t xml:space="preserve">Предмет </w:t>
      </w:r>
      <w:proofErr w:type="spellStart"/>
      <w:r w:rsidRPr="005A4852">
        <w:rPr>
          <w:rFonts w:eastAsia="Times New Roman" w:cstheme="minorHAnsi"/>
          <w:lang w:eastAsia="uk-UA"/>
        </w:rPr>
        <w:t>закупівлі</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включає</w:t>
      </w:r>
      <w:proofErr w:type="spellEnd"/>
      <w:r w:rsidRPr="005A4852">
        <w:rPr>
          <w:rFonts w:eastAsia="Times New Roman" w:cstheme="minorHAnsi"/>
          <w:lang w:eastAsia="uk-UA"/>
        </w:rPr>
        <w:t>:</w:t>
      </w:r>
    </w:p>
    <w:p w14:paraId="46E448A4" w14:textId="77777777" w:rsidR="00810E81" w:rsidRPr="005A4852" w:rsidRDefault="00810E81" w:rsidP="00810E81">
      <w:pPr>
        <w:numPr>
          <w:ilvl w:val="0"/>
          <w:numId w:val="9"/>
        </w:numPr>
        <w:rPr>
          <w:rFonts w:eastAsia="Times New Roman" w:cstheme="minorHAnsi"/>
          <w:lang w:eastAsia="uk-UA"/>
        </w:rPr>
      </w:pPr>
      <w:proofErr w:type="spellStart"/>
      <w:r w:rsidRPr="005A4852">
        <w:t>Набір</w:t>
      </w:r>
      <w:proofErr w:type="spellEnd"/>
      <w:r w:rsidRPr="005A4852">
        <w:t xml:space="preserve"> для ПЛР у реальному </w:t>
      </w:r>
      <w:proofErr w:type="spellStart"/>
      <w:r w:rsidRPr="005A4852">
        <w:t>часі</w:t>
      </w:r>
      <w:proofErr w:type="spellEnd"/>
      <w:r w:rsidRPr="005A4852">
        <w:t xml:space="preserve"> - </w:t>
      </w:r>
      <w:proofErr w:type="spellStart"/>
      <w:r w:rsidRPr="005A4852">
        <w:t>визначення</w:t>
      </w:r>
      <w:proofErr w:type="spellEnd"/>
      <w:r w:rsidRPr="005A4852">
        <w:t xml:space="preserve"> </w:t>
      </w:r>
      <w:proofErr w:type="spellStart"/>
      <w:r w:rsidRPr="005A4852">
        <w:t>слідів</w:t>
      </w:r>
      <w:proofErr w:type="spellEnd"/>
      <w:r w:rsidRPr="005A4852">
        <w:t xml:space="preserve"> </w:t>
      </w:r>
      <w:proofErr w:type="spellStart"/>
      <w:r w:rsidRPr="005A4852">
        <w:t>м’яса</w:t>
      </w:r>
      <w:proofErr w:type="spellEnd"/>
      <w:r w:rsidRPr="005A4852">
        <w:t xml:space="preserve"> ВРХ, 50 </w:t>
      </w:r>
      <w:proofErr w:type="spellStart"/>
      <w:r w:rsidRPr="005A4852">
        <w:t>тестів</w:t>
      </w:r>
      <w:proofErr w:type="spellEnd"/>
      <w:r w:rsidRPr="005A4852">
        <w:rPr>
          <w:rFonts w:eastAsia="Times New Roman" w:cstheme="minorHAnsi"/>
          <w:lang w:eastAsia="uk-UA"/>
        </w:rPr>
        <w:t xml:space="preserve"> </w:t>
      </w:r>
      <w:proofErr w:type="gramStart"/>
      <w:r w:rsidRPr="005A4852">
        <w:rPr>
          <w:rFonts w:eastAsia="Times New Roman" w:cstheme="minorHAnsi"/>
          <w:lang w:eastAsia="uk-UA"/>
        </w:rPr>
        <w:t>-  3</w:t>
      </w:r>
      <w:proofErr w:type="gramEnd"/>
      <w:r w:rsidRPr="005A4852">
        <w:rPr>
          <w:rFonts w:eastAsia="Times New Roman" w:cstheme="minorHAnsi"/>
          <w:lang w:eastAsia="uk-UA"/>
        </w:rPr>
        <w:t xml:space="preserve"> шт.;</w:t>
      </w:r>
    </w:p>
    <w:p w14:paraId="3EC3993D" w14:textId="77777777" w:rsidR="00810E81" w:rsidRPr="005A4852" w:rsidRDefault="00810E81" w:rsidP="00810E81">
      <w:pPr>
        <w:numPr>
          <w:ilvl w:val="0"/>
          <w:numId w:val="9"/>
        </w:numPr>
        <w:rPr>
          <w:rFonts w:eastAsia="Times New Roman" w:cstheme="minorHAnsi"/>
          <w:lang w:eastAsia="uk-UA"/>
        </w:rPr>
      </w:pPr>
      <w:proofErr w:type="spellStart"/>
      <w:r w:rsidRPr="005A4852">
        <w:t>Набір</w:t>
      </w:r>
      <w:proofErr w:type="spellEnd"/>
      <w:r w:rsidRPr="005A4852">
        <w:t xml:space="preserve"> для </w:t>
      </w:r>
      <w:proofErr w:type="spellStart"/>
      <w:r w:rsidRPr="005A4852">
        <w:t>детекції</w:t>
      </w:r>
      <w:proofErr w:type="spellEnd"/>
      <w:r w:rsidRPr="005A4852">
        <w:t xml:space="preserve"> ГМ </w:t>
      </w:r>
      <w:proofErr w:type="spellStart"/>
      <w:r w:rsidRPr="005A4852">
        <w:t>картоплі</w:t>
      </w:r>
      <w:proofErr w:type="spellEnd"/>
      <w:r w:rsidRPr="005A4852">
        <w:t xml:space="preserve"> EH92-527, 50 </w:t>
      </w:r>
      <w:proofErr w:type="spellStart"/>
      <w:r w:rsidRPr="005A4852">
        <w:t>тестів</w:t>
      </w:r>
      <w:proofErr w:type="spellEnd"/>
      <w:r w:rsidRPr="005A4852">
        <w:rPr>
          <w:rFonts w:eastAsia="Times New Roman" w:cstheme="minorHAnsi"/>
          <w:lang w:eastAsia="uk-UA"/>
        </w:rPr>
        <w:t xml:space="preserve"> - 1 шт.;</w:t>
      </w:r>
    </w:p>
    <w:p w14:paraId="70DA94F2" w14:textId="77777777" w:rsidR="00810E81" w:rsidRPr="005A4852" w:rsidRDefault="00810E81" w:rsidP="00810E81">
      <w:pPr>
        <w:numPr>
          <w:ilvl w:val="0"/>
          <w:numId w:val="9"/>
        </w:numPr>
        <w:rPr>
          <w:rFonts w:eastAsia="Times New Roman" w:cstheme="minorHAnsi"/>
          <w:lang w:eastAsia="uk-UA"/>
        </w:rPr>
      </w:pPr>
      <w:r w:rsidRPr="005A4852">
        <w:t xml:space="preserve">ERM-BF421B, </w:t>
      </w:r>
      <w:proofErr w:type="spellStart"/>
      <w:r w:rsidRPr="005A4852">
        <w:t>Картопля</w:t>
      </w:r>
      <w:proofErr w:type="spellEnd"/>
      <w:r w:rsidRPr="005A4852">
        <w:t xml:space="preserve"> EH92-527-1 (</w:t>
      </w:r>
      <w:proofErr w:type="spellStart"/>
      <w:r w:rsidRPr="005A4852">
        <w:t>рівень</w:t>
      </w:r>
      <w:proofErr w:type="spellEnd"/>
      <w:r w:rsidRPr="005A4852">
        <w:t xml:space="preserve"> 1 – </w:t>
      </w:r>
      <w:proofErr w:type="spellStart"/>
      <w:r w:rsidRPr="005A4852">
        <w:t>номінал</w:t>
      </w:r>
      <w:proofErr w:type="spellEnd"/>
      <w:r w:rsidRPr="005A4852">
        <w:t xml:space="preserve"> 100 % ГМО), 0,5 г </w:t>
      </w:r>
      <w:proofErr w:type="gramStart"/>
      <w:r w:rsidRPr="005A4852">
        <w:t xml:space="preserve">- </w:t>
      </w:r>
      <w:r w:rsidRPr="005A4852">
        <w:rPr>
          <w:rFonts w:eastAsia="Times New Roman" w:cstheme="minorHAnsi"/>
          <w:lang w:eastAsia="uk-UA"/>
        </w:rPr>
        <w:t xml:space="preserve"> 1</w:t>
      </w:r>
      <w:proofErr w:type="gramEnd"/>
      <w:r w:rsidRPr="005A4852">
        <w:rPr>
          <w:rFonts w:eastAsia="Times New Roman" w:cstheme="minorHAnsi"/>
          <w:lang w:eastAsia="uk-UA"/>
        </w:rPr>
        <w:t xml:space="preserve"> шт.</w:t>
      </w:r>
    </w:p>
    <w:p w14:paraId="0C90F550" w14:textId="77777777" w:rsidR="00810E81" w:rsidRDefault="00810E81" w:rsidP="00810E81">
      <w:pPr>
        <w:ind w:firstLine="567"/>
        <w:jc w:val="both"/>
        <w:rPr>
          <w:rFonts w:eastAsia="Times New Roman" w:cstheme="minorHAnsi"/>
          <w:lang w:eastAsia="uk-UA"/>
        </w:rPr>
      </w:pPr>
      <w:proofErr w:type="spellStart"/>
      <w:r w:rsidRPr="005A4852">
        <w:rPr>
          <w:rFonts w:eastAsia="Times New Roman" w:cstheme="minorHAnsi"/>
          <w:lang w:eastAsia="uk-UA"/>
        </w:rPr>
        <w:t>Зазначені</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матеріали</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необхідні</w:t>
      </w:r>
      <w:proofErr w:type="spellEnd"/>
      <w:r w:rsidRPr="005A4852">
        <w:rPr>
          <w:rFonts w:eastAsia="Times New Roman" w:cstheme="minorHAnsi"/>
          <w:lang w:eastAsia="uk-UA"/>
        </w:rPr>
        <w:t xml:space="preserve"> для </w:t>
      </w:r>
      <w:proofErr w:type="spellStart"/>
      <w:r w:rsidRPr="005A4852">
        <w:rPr>
          <w:rFonts w:eastAsia="Times New Roman" w:cstheme="minorHAnsi"/>
          <w:lang w:eastAsia="uk-UA"/>
        </w:rPr>
        <w:t>проведення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відповідних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лабораторних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досліджень</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забезпечення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належного</w:t>
      </w:r>
      <w:proofErr w:type="spellEnd"/>
      <w:r w:rsidRPr="005A4852">
        <w:rPr>
          <w:rFonts w:eastAsia="Times New Roman" w:cstheme="minorHAnsi"/>
          <w:lang w:eastAsia="uk-UA"/>
        </w:rPr>
        <w:t xml:space="preserve"> контролю </w:t>
      </w:r>
      <w:proofErr w:type="spellStart"/>
      <w:r w:rsidRPr="005A4852">
        <w:rPr>
          <w:rFonts w:eastAsia="Times New Roman" w:cstheme="minorHAnsi"/>
          <w:lang w:eastAsia="uk-UA"/>
        </w:rPr>
        <w:t>їх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результатів</w:t>
      </w:r>
      <w:proofErr w:type="spellEnd"/>
      <w:r w:rsidRPr="005A4852">
        <w:rPr>
          <w:rFonts w:eastAsia="Times New Roman" w:cstheme="minorHAnsi"/>
          <w:lang w:eastAsia="uk-UA"/>
        </w:rPr>
        <w:t xml:space="preserve"> та </w:t>
      </w:r>
      <w:proofErr w:type="spellStart"/>
      <w:r w:rsidRPr="005A4852">
        <w:rPr>
          <w:rFonts w:eastAsia="Times New Roman" w:cstheme="minorHAnsi"/>
          <w:lang w:eastAsia="uk-UA"/>
        </w:rPr>
        <w:t>виконання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завдань</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покладених</w:t>
      </w:r>
      <w:proofErr w:type="spellEnd"/>
      <w:r w:rsidRPr="005A4852">
        <w:rPr>
          <w:rFonts w:eastAsia="Times New Roman" w:cstheme="minorHAnsi"/>
          <w:lang w:eastAsia="uk-UA"/>
        </w:rPr>
        <w:t xml:space="preserve"> на </w:t>
      </w:r>
      <w:proofErr w:type="spellStart"/>
      <w:r w:rsidRPr="005A4852">
        <w:rPr>
          <w:rStyle w:val="aa"/>
          <w:rFonts w:cstheme="minorHAnsi"/>
        </w:rPr>
        <w:t>Науково-дослідний</w:t>
      </w:r>
      <w:proofErr w:type="spellEnd"/>
      <w:r w:rsidRPr="005A4852">
        <w:rPr>
          <w:rStyle w:val="aa"/>
          <w:rFonts w:cstheme="minorHAnsi"/>
        </w:rPr>
        <w:t xml:space="preserve"> </w:t>
      </w:r>
      <w:proofErr w:type="spellStart"/>
      <w:r w:rsidRPr="005A4852">
        <w:rPr>
          <w:rStyle w:val="aa"/>
          <w:rFonts w:cstheme="minorHAnsi"/>
        </w:rPr>
        <w:t>відділ</w:t>
      </w:r>
      <w:proofErr w:type="spellEnd"/>
      <w:r w:rsidRPr="005A4852">
        <w:rPr>
          <w:rStyle w:val="aa"/>
          <w:rFonts w:cstheme="minorHAnsi"/>
        </w:rPr>
        <w:t xml:space="preserve"> контролю </w:t>
      </w:r>
      <w:proofErr w:type="spellStart"/>
      <w:r w:rsidRPr="005A4852">
        <w:rPr>
          <w:rStyle w:val="aa"/>
          <w:rFonts w:cstheme="minorHAnsi"/>
        </w:rPr>
        <w:t>кормів</w:t>
      </w:r>
      <w:proofErr w:type="spellEnd"/>
      <w:r w:rsidRPr="005A4852">
        <w:rPr>
          <w:rStyle w:val="aa"/>
          <w:rFonts w:cstheme="minorHAnsi"/>
        </w:rPr>
        <w:t xml:space="preserve">, </w:t>
      </w:r>
      <w:proofErr w:type="spellStart"/>
      <w:r w:rsidRPr="005A4852">
        <w:rPr>
          <w:rStyle w:val="aa"/>
          <w:rFonts w:cstheme="minorHAnsi"/>
        </w:rPr>
        <w:t>кормових</w:t>
      </w:r>
      <w:proofErr w:type="spellEnd"/>
      <w:r w:rsidRPr="005A4852">
        <w:rPr>
          <w:rStyle w:val="aa"/>
          <w:rFonts w:cstheme="minorHAnsi"/>
        </w:rPr>
        <w:t xml:space="preserve"> добавок та </w:t>
      </w:r>
      <w:proofErr w:type="spellStart"/>
      <w:r w:rsidRPr="005A4852">
        <w:rPr>
          <w:rStyle w:val="aa"/>
          <w:rFonts w:cstheme="minorHAnsi"/>
        </w:rPr>
        <w:t>продуктів</w:t>
      </w:r>
      <w:proofErr w:type="spellEnd"/>
      <w:r w:rsidRPr="005A4852">
        <w:rPr>
          <w:rStyle w:val="aa"/>
          <w:rFonts w:cstheme="minorHAnsi"/>
        </w:rPr>
        <w:t xml:space="preserve"> </w:t>
      </w:r>
      <w:proofErr w:type="spellStart"/>
      <w:r w:rsidRPr="005A4852">
        <w:rPr>
          <w:rStyle w:val="aa"/>
          <w:rFonts w:cstheme="minorHAnsi"/>
        </w:rPr>
        <w:t>рослинного</w:t>
      </w:r>
      <w:proofErr w:type="spellEnd"/>
      <w:r w:rsidRPr="005A4852">
        <w:rPr>
          <w:rStyle w:val="aa"/>
          <w:rFonts w:cstheme="minorHAnsi"/>
        </w:rPr>
        <w:t xml:space="preserve"> і </w:t>
      </w:r>
      <w:proofErr w:type="spellStart"/>
      <w:r w:rsidRPr="005A4852">
        <w:rPr>
          <w:rStyle w:val="aa"/>
          <w:rFonts w:cstheme="minorHAnsi"/>
        </w:rPr>
        <w:t>тваринного</w:t>
      </w:r>
      <w:proofErr w:type="spellEnd"/>
      <w:r w:rsidRPr="005A4852">
        <w:rPr>
          <w:rStyle w:val="aa"/>
          <w:rFonts w:cstheme="minorHAnsi"/>
        </w:rPr>
        <w:t xml:space="preserve"> </w:t>
      </w:r>
      <w:proofErr w:type="spellStart"/>
      <w:r w:rsidRPr="005A4852">
        <w:rPr>
          <w:rStyle w:val="aa"/>
          <w:rFonts w:cstheme="minorHAnsi"/>
        </w:rPr>
        <w:t>походження</w:t>
      </w:r>
      <w:proofErr w:type="spellEnd"/>
      <w:r w:rsidRPr="005A4852">
        <w:rPr>
          <w:rFonts w:eastAsia="Times New Roman" w:cstheme="minorHAnsi"/>
          <w:lang w:eastAsia="uk-UA"/>
        </w:rPr>
        <w:t>.</w:t>
      </w:r>
    </w:p>
    <w:p w14:paraId="301FB908" w14:textId="77777777" w:rsidR="00810E81" w:rsidRPr="005A4852" w:rsidRDefault="00810E81" w:rsidP="00810E81">
      <w:pPr>
        <w:ind w:firstLine="567"/>
        <w:jc w:val="both"/>
        <w:rPr>
          <w:rFonts w:eastAsia="Times New Roman" w:cstheme="minorHAnsi"/>
          <w:lang w:eastAsia="uk-UA"/>
        </w:rPr>
      </w:pPr>
    </w:p>
    <w:p w14:paraId="4C0A3FDF" w14:textId="77777777" w:rsidR="00810E81" w:rsidRPr="005A4852" w:rsidRDefault="00810E81" w:rsidP="00810E81">
      <w:pPr>
        <w:ind w:firstLine="567"/>
        <w:jc w:val="both"/>
        <w:rPr>
          <w:rFonts w:eastAsia="Times New Roman" w:cstheme="minorHAnsi"/>
          <w:lang w:eastAsia="uk-UA"/>
        </w:rPr>
      </w:pPr>
      <w:proofErr w:type="spellStart"/>
      <w:r w:rsidRPr="005A4852">
        <w:rPr>
          <w:rFonts w:eastAsia="Times New Roman" w:cstheme="minorHAnsi"/>
          <w:lang w:eastAsia="uk-UA"/>
        </w:rPr>
        <w:t>Технічні</w:t>
      </w:r>
      <w:proofErr w:type="spellEnd"/>
      <w:r w:rsidRPr="005A4852">
        <w:rPr>
          <w:rFonts w:eastAsia="Times New Roman" w:cstheme="minorHAnsi"/>
          <w:lang w:eastAsia="uk-UA"/>
        </w:rPr>
        <w:t xml:space="preserve"> та </w:t>
      </w:r>
      <w:proofErr w:type="spellStart"/>
      <w:r w:rsidRPr="005A4852">
        <w:rPr>
          <w:rFonts w:eastAsia="Times New Roman" w:cstheme="minorHAnsi"/>
          <w:lang w:eastAsia="uk-UA"/>
        </w:rPr>
        <w:t>якісні</w:t>
      </w:r>
      <w:proofErr w:type="spellEnd"/>
      <w:r w:rsidRPr="005A4852">
        <w:rPr>
          <w:rFonts w:eastAsia="Times New Roman" w:cstheme="minorHAnsi"/>
          <w:lang w:eastAsia="uk-UA"/>
        </w:rPr>
        <w:t xml:space="preserve"> характеристики предмета </w:t>
      </w:r>
      <w:proofErr w:type="spellStart"/>
      <w:r w:rsidRPr="005A4852">
        <w:rPr>
          <w:rFonts w:eastAsia="Times New Roman" w:cstheme="minorHAnsi"/>
          <w:lang w:eastAsia="uk-UA"/>
        </w:rPr>
        <w:t>закупівлі</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визначені</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відповідно</w:t>
      </w:r>
      <w:proofErr w:type="spellEnd"/>
      <w:r w:rsidRPr="005A4852">
        <w:rPr>
          <w:rFonts w:eastAsia="Times New Roman" w:cstheme="minorHAnsi"/>
          <w:lang w:eastAsia="uk-UA"/>
        </w:rPr>
        <w:t xml:space="preserve"> до потреб </w:t>
      </w:r>
      <w:proofErr w:type="spellStart"/>
      <w:r>
        <w:rPr>
          <w:rFonts w:eastAsia="Times New Roman" w:cstheme="minorHAnsi"/>
          <w:lang w:eastAsia="uk-UA"/>
        </w:rPr>
        <w:t>Відділу</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призначення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реагентів</w:t>
      </w:r>
      <w:proofErr w:type="spellEnd"/>
      <w:r w:rsidRPr="005A4852">
        <w:rPr>
          <w:rFonts w:eastAsia="Times New Roman" w:cstheme="minorHAnsi"/>
          <w:lang w:eastAsia="uk-UA"/>
        </w:rPr>
        <w:t xml:space="preserve"> і референтного </w:t>
      </w:r>
      <w:proofErr w:type="spellStart"/>
      <w:r w:rsidRPr="005A4852">
        <w:rPr>
          <w:rFonts w:eastAsia="Times New Roman" w:cstheme="minorHAnsi"/>
          <w:lang w:eastAsia="uk-UA"/>
        </w:rPr>
        <w:t>матеріалу</w:t>
      </w:r>
      <w:proofErr w:type="spellEnd"/>
      <w:r w:rsidRPr="005A4852">
        <w:rPr>
          <w:rFonts w:eastAsia="Times New Roman" w:cstheme="minorHAnsi"/>
          <w:lang w:eastAsia="uk-UA"/>
        </w:rPr>
        <w:t xml:space="preserve">, а </w:t>
      </w:r>
      <w:proofErr w:type="spellStart"/>
      <w:r w:rsidRPr="005A4852">
        <w:rPr>
          <w:rFonts w:eastAsia="Times New Roman" w:cstheme="minorHAnsi"/>
          <w:lang w:eastAsia="uk-UA"/>
        </w:rPr>
        <w:t>також</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вимог</w:t>
      </w:r>
      <w:proofErr w:type="spellEnd"/>
      <w:r w:rsidRPr="005A4852">
        <w:rPr>
          <w:rFonts w:eastAsia="Times New Roman" w:cstheme="minorHAnsi"/>
          <w:lang w:eastAsia="uk-UA"/>
        </w:rPr>
        <w:t xml:space="preserve"> до </w:t>
      </w:r>
      <w:proofErr w:type="spellStart"/>
      <w:r w:rsidRPr="005A4852">
        <w:rPr>
          <w:rFonts w:eastAsia="Times New Roman" w:cstheme="minorHAnsi"/>
          <w:lang w:eastAsia="uk-UA"/>
        </w:rPr>
        <w:t>проведення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відповідних</w:t>
      </w:r>
      <w:proofErr w:type="spellEnd"/>
      <w:r w:rsidRPr="005A4852">
        <w:rPr>
          <w:rFonts w:eastAsia="Times New Roman" w:cstheme="minorHAnsi"/>
          <w:lang w:eastAsia="uk-UA"/>
        </w:rPr>
        <w:t xml:space="preserve"> ПЛР-</w:t>
      </w:r>
      <w:proofErr w:type="spellStart"/>
      <w:r w:rsidRPr="005A4852">
        <w:rPr>
          <w:rFonts w:eastAsia="Times New Roman" w:cstheme="minorHAnsi"/>
          <w:lang w:eastAsia="uk-UA"/>
        </w:rPr>
        <w:t>досліджень</w:t>
      </w:r>
      <w:proofErr w:type="spellEnd"/>
      <w:r w:rsidRPr="005A4852">
        <w:rPr>
          <w:rFonts w:eastAsia="Times New Roman" w:cstheme="minorHAnsi"/>
          <w:lang w:eastAsia="uk-UA"/>
        </w:rPr>
        <w:t>.</w:t>
      </w:r>
    </w:p>
    <w:p w14:paraId="4041314B" w14:textId="77777777" w:rsidR="00810E81" w:rsidRPr="005A4852" w:rsidRDefault="00810E81" w:rsidP="00810E81">
      <w:pPr>
        <w:ind w:firstLine="567"/>
        <w:jc w:val="both"/>
        <w:rPr>
          <w:rFonts w:eastAsia="Times New Roman" w:cstheme="minorHAnsi"/>
          <w:lang w:eastAsia="uk-UA"/>
        </w:rPr>
      </w:pPr>
      <w:proofErr w:type="spellStart"/>
      <w:r w:rsidRPr="005A4852">
        <w:rPr>
          <w:rFonts w:eastAsia="Times New Roman" w:cstheme="minorHAnsi"/>
          <w:lang w:eastAsia="uk-UA"/>
        </w:rPr>
        <w:t>Набори</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реагентів</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повинні</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забезпечувати</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можливість</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проведення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досліджень</w:t>
      </w:r>
      <w:proofErr w:type="spellEnd"/>
      <w:r w:rsidRPr="005A4852">
        <w:rPr>
          <w:rFonts w:eastAsia="Times New Roman" w:cstheme="minorHAnsi"/>
          <w:lang w:eastAsia="uk-UA"/>
        </w:rPr>
        <w:t xml:space="preserve"> за </w:t>
      </w:r>
      <w:proofErr w:type="spellStart"/>
      <w:r w:rsidRPr="005A4852">
        <w:rPr>
          <w:rFonts w:eastAsia="Times New Roman" w:cstheme="minorHAnsi"/>
          <w:lang w:eastAsia="uk-UA"/>
        </w:rPr>
        <w:t>призначенням</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виробника</w:t>
      </w:r>
      <w:proofErr w:type="spellEnd"/>
      <w:r w:rsidRPr="005A4852">
        <w:rPr>
          <w:rFonts w:eastAsia="Times New Roman" w:cstheme="minorHAnsi"/>
          <w:lang w:eastAsia="uk-UA"/>
        </w:rPr>
        <w:t xml:space="preserve">, а </w:t>
      </w:r>
      <w:proofErr w:type="spellStart"/>
      <w:r w:rsidRPr="005A4852">
        <w:rPr>
          <w:rFonts w:eastAsia="Times New Roman" w:cstheme="minorHAnsi"/>
          <w:lang w:eastAsia="uk-UA"/>
        </w:rPr>
        <w:t>референтний</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матеріал</w:t>
      </w:r>
      <w:proofErr w:type="spellEnd"/>
      <w:r w:rsidRPr="005A4852">
        <w:rPr>
          <w:rFonts w:eastAsia="Times New Roman" w:cstheme="minorHAnsi"/>
          <w:lang w:eastAsia="uk-UA"/>
        </w:rPr>
        <w:t xml:space="preserve"> </w:t>
      </w:r>
      <w:r>
        <w:rPr>
          <w:rFonts w:eastAsia="Times New Roman" w:cstheme="minorHAnsi"/>
          <w:lang w:eastAsia="uk-UA"/>
        </w:rPr>
        <w:t>-</w:t>
      </w:r>
      <w:r w:rsidRPr="005A4852">
        <w:rPr>
          <w:rFonts w:eastAsia="Times New Roman" w:cstheme="minorHAnsi"/>
          <w:lang w:eastAsia="uk-UA"/>
        </w:rPr>
        <w:t xml:space="preserve"> </w:t>
      </w:r>
      <w:proofErr w:type="spellStart"/>
      <w:r w:rsidRPr="005A4852">
        <w:rPr>
          <w:rFonts w:eastAsia="Times New Roman" w:cstheme="minorHAnsi"/>
          <w:lang w:eastAsia="uk-UA"/>
        </w:rPr>
        <w:t>використовуватися</w:t>
      </w:r>
      <w:proofErr w:type="spellEnd"/>
      <w:r w:rsidRPr="005A4852">
        <w:rPr>
          <w:rFonts w:eastAsia="Times New Roman" w:cstheme="minorHAnsi"/>
          <w:lang w:eastAsia="uk-UA"/>
        </w:rPr>
        <w:t xml:space="preserve"> для </w:t>
      </w:r>
      <w:proofErr w:type="spellStart"/>
      <w:r w:rsidRPr="005A4852">
        <w:rPr>
          <w:rFonts w:eastAsia="Times New Roman" w:cstheme="minorHAnsi"/>
          <w:lang w:eastAsia="uk-UA"/>
        </w:rPr>
        <w:t>відповідних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лабораторних</w:t>
      </w:r>
      <w:proofErr w:type="spellEnd"/>
      <w:r w:rsidRPr="005A4852">
        <w:rPr>
          <w:rFonts w:eastAsia="Times New Roman" w:cstheme="minorHAnsi"/>
          <w:lang w:eastAsia="uk-UA"/>
        </w:rPr>
        <w:t xml:space="preserve"> процедур контролю та </w:t>
      </w:r>
      <w:proofErr w:type="spellStart"/>
      <w:r w:rsidRPr="005A4852">
        <w:rPr>
          <w:rFonts w:eastAsia="Times New Roman" w:cstheme="minorHAnsi"/>
          <w:lang w:eastAsia="uk-UA"/>
        </w:rPr>
        <w:t>оцінювання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результатів</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досліджень</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Товари</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мають</w:t>
      </w:r>
      <w:proofErr w:type="spellEnd"/>
      <w:r w:rsidRPr="005A4852">
        <w:rPr>
          <w:rFonts w:eastAsia="Times New Roman" w:cstheme="minorHAnsi"/>
          <w:lang w:eastAsia="uk-UA"/>
        </w:rPr>
        <w:t xml:space="preserve"> бути </w:t>
      </w:r>
      <w:proofErr w:type="spellStart"/>
      <w:r w:rsidRPr="005A4852">
        <w:rPr>
          <w:rFonts w:eastAsia="Times New Roman" w:cstheme="minorHAnsi"/>
          <w:lang w:eastAsia="uk-UA"/>
        </w:rPr>
        <w:t>придатними</w:t>
      </w:r>
      <w:proofErr w:type="spellEnd"/>
      <w:r w:rsidRPr="005A4852">
        <w:rPr>
          <w:rFonts w:eastAsia="Times New Roman" w:cstheme="minorHAnsi"/>
          <w:lang w:eastAsia="uk-UA"/>
        </w:rPr>
        <w:t xml:space="preserve"> до </w:t>
      </w:r>
      <w:proofErr w:type="spellStart"/>
      <w:r w:rsidRPr="005A4852">
        <w:rPr>
          <w:rFonts w:eastAsia="Times New Roman" w:cstheme="minorHAnsi"/>
          <w:lang w:eastAsia="uk-UA"/>
        </w:rPr>
        <w:t>використання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поставлятися</w:t>
      </w:r>
      <w:proofErr w:type="spellEnd"/>
      <w:r w:rsidRPr="005A4852">
        <w:rPr>
          <w:rFonts w:eastAsia="Times New Roman" w:cstheme="minorHAnsi"/>
          <w:lang w:eastAsia="uk-UA"/>
        </w:rPr>
        <w:t xml:space="preserve"> з </w:t>
      </w:r>
      <w:proofErr w:type="spellStart"/>
      <w:r w:rsidRPr="005A4852">
        <w:rPr>
          <w:rFonts w:eastAsia="Times New Roman" w:cstheme="minorHAnsi"/>
          <w:lang w:eastAsia="uk-UA"/>
        </w:rPr>
        <w:t>дотриманням</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установлених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виробником</w:t>
      </w:r>
      <w:proofErr w:type="spellEnd"/>
      <w:r w:rsidRPr="005A4852">
        <w:rPr>
          <w:rFonts w:eastAsia="Times New Roman" w:cstheme="minorHAnsi"/>
          <w:lang w:eastAsia="uk-UA"/>
        </w:rPr>
        <w:t xml:space="preserve"> умов </w:t>
      </w:r>
      <w:proofErr w:type="spellStart"/>
      <w:r w:rsidRPr="005A4852">
        <w:rPr>
          <w:rFonts w:eastAsia="Times New Roman" w:cstheme="minorHAnsi"/>
          <w:lang w:eastAsia="uk-UA"/>
        </w:rPr>
        <w:t>транспортування</w:t>
      </w:r>
      <w:proofErr w:type="spellEnd"/>
      <w:r w:rsidRPr="005A4852">
        <w:rPr>
          <w:rFonts w:eastAsia="Times New Roman" w:cstheme="minorHAnsi"/>
          <w:lang w:eastAsia="uk-UA"/>
        </w:rPr>
        <w:t xml:space="preserve"> та </w:t>
      </w:r>
      <w:proofErr w:type="spellStart"/>
      <w:r w:rsidRPr="005A4852">
        <w:rPr>
          <w:rFonts w:eastAsia="Times New Roman" w:cstheme="minorHAnsi"/>
          <w:lang w:eastAsia="uk-UA"/>
        </w:rPr>
        <w:t>зберігання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супроводжуватися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необхідною</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документацією</w:t>
      </w:r>
      <w:proofErr w:type="spellEnd"/>
      <w:r w:rsidRPr="005A4852">
        <w:rPr>
          <w:rFonts w:eastAsia="Times New Roman" w:cstheme="minorHAnsi"/>
          <w:lang w:eastAsia="uk-UA"/>
        </w:rPr>
        <w:t xml:space="preserve"> і </w:t>
      </w:r>
      <w:proofErr w:type="spellStart"/>
      <w:r w:rsidRPr="005A4852">
        <w:rPr>
          <w:rFonts w:eastAsia="Times New Roman" w:cstheme="minorHAnsi"/>
          <w:lang w:eastAsia="uk-UA"/>
        </w:rPr>
        <w:t>мати</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достатній</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залишковий</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термін</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придатності</w:t>
      </w:r>
      <w:proofErr w:type="spellEnd"/>
      <w:r w:rsidRPr="005A4852">
        <w:rPr>
          <w:rFonts w:eastAsia="Times New Roman" w:cstheme="minorHAnsi"/>
          <w:lang w:eastAsia="uk-UA"/>
        </w:rPr>
        <w:t xml:space="preserve"> для </w:t>
      </w:r>
      <w:proofErr w:type="spellStart"/>
      <w:r w:rsidRPr="005A4852">
        <w:rPr>
          <w:rFonts w:eastAsia="Times New Roman" w:cstheme="minorHAnsi"/>
          <w:lang w:eastAsia="uk-UA"/>
        </w:rPr>
        <w:t>використання</w:t>
      </w:r>
      <w:proofErr w:type="spellEnd"/>
      <w:r w:rsidRPr="005A4852">
        <w:rPr>
          <w:rFonts w:eastAsia="Times New Roman" w:cstheme="minorHAnsi"/>
          <w:lang w:eastAsia="uk-UA"/>
        </w:rPr>
        <w:t xml:space="preserve"> за </w:t>
      </w:r>
      <w:proofErr w:type="spellStart"/>
      <w:r w:rsidRPr="005A4852">
        <w:rPr>
          <w:rFonts w:eastAsia="Times New Roman" w:cstheme="minorHAnsi"/>
          <w:lang w:eastAsia="uk-UA"/>
        </w:rPr>
        <w:t>призначенням</w:t>
      </w:r>
      <w:proofErr w:type="spellEnd"/>
      <w:r w:rsidRPr="005A4852">
        <w:rPr>
          <w:rFonts w:eastAsia="Times New Roman" w:cstheme="minorHAnsi"/>
          <w:lang w:eastAsia="uk-UA"/>
        </w:rPr>
        <w:t>.</w:t>
      </w:r>
    </w:p>
    <w:p w14:paraId="200CD793" w14:textId="77777777" w:rsidR="00810E81" w:rsidRDefault="00810E81" w:rsidP="00810E81">
      <w:pPr>
        <w:outlineLvl w:val="1"/>
        <w:rPr>
          <w:rFonts w:eastAsia="Times New Roman" w:cstheme="minorHAnsi"/>
          <w:b/>
          <w:bCs/>
          <w:lang w:eastAsia="uk-UA"/>
        </w:rPr>
      </w:pPr>
    </w:p>
    <w:p w14:paraId="27B6E743" w14:textId="77777777" w:rsidR="00810E81" w:rsidRPr="005A4852" w:rsidRDefault="00810E81" w:rsidP="00810E81">
      <w:pPr>
        <w:outlineLvl w:val="1"/>
        <w:rPr>
          <w:rFonts w:eastAsia="Times New Roman" w:cstheme="minorHAnsi"/>
          <w:b/>
          <w:bCs/>
          <w:lang w:eastAsia="uk-UA"/>
        </w:rPr>
      </w:pPr>
      <w:r w:rsidRPr="005A4852">
        <w:rPr>
          <w:rFonts w:eastAsia="Times New Roman" w:cstheme="minorHAnsi"/>
          <w:b/>
          <w:bCs/>
          <w:lang w:eastAsia="uk-UA"/>
        </w:rPr>
        <w:t xml:space="preserve">3. </w:t>
      </w:r>
      <w:proofErr w:type="spellStart"/>
      <w:r w:rsidRPr="005A4852">
        <w:rPr>
          <w:rFonts w:eastAsia="Times New Roman" w:cstheme="minorHAnsi"/>
          <w:b/>
          <w:bCs/>
          <w:lang w:eastAsia="uk-UA"/>
        </w:rPr>
        <w:t>Обґрунтування</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очікуваної</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вартості</w:t>
      </w:r>
      <w:proofErr w:type="spellEnd"/>
      <w:r w:rsidRPr="005A4852">
        <w:rPr>
          <w:rFonts w:eastAsia="Times New Roman" w:cstheme="minorHAnsi"/>
          <w:b/>
          <w:bCs/>
          <w:lang w:eastAsia="uk-UA"/>
        </w:rPr>
        <w:t xml:space="preserve"> та бюджетного </w:t>
      </w:r>
      <w:proofErr w:type="spellStart"/>
      <w:r w:rsidRPr="005A4852">
        <w:rPr>
          <w:rFonts w:eastAsia="Times New Roman" w:cstheme="minorHAnsi"/>
          <w:b/>
          <w:bCs/>
          <w:lang w:eastAsia="uk-UA"/>
        </w:rPr>
        <w:t>призначення</w:t>
      </w:r>
      <w:proofErr w:type="spellEnd"/>
    </w:p>
    <w:p w14:paraId="2ED2CC68" w14:textId="77777777" w:rsidR="00810E81" w:rsidRPr="005A4852" w:rsidRDefault="00810E81" w:rsidP="00810E81">
      <w:pPr>
        <w:ind w:firstLine="567"/>
        <w:jc w:val="both"/>
        <w:rPr>
          <w:rFonts w:eastAsia="Times New Roman" w:cstheme="minorHAnsi"/>
          <w:lang w:eastAsia="uk-UA"/>
        </w:rPr>
      </w:pPr>
      <w:proofErr w:type="spellStart"/>
      <w:r w:rsidRPr="005A4852">
        <w:rPr>
          <w:rFonts w:eastAsia="Times New Roman" w:cstheme="minorHAnsi"/>
          <w:lang w:eastAsia="uk-UA"/>
        </w:rPr>
        <w:t>Очікувану</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вартість</w:t>
      </w:r>
      <w:proofErr w:type="spellEnd"/>
      <w:r w:rsidRPr="005A4852">
        <w:rPr>
          <w:rFonts w:eastAsia="Times New Roman" w:cstheme="minorHAnsi"/>
          <w:lang w:eastAsia="uk-UA"/>
        </w:rPr>
        <w:t xml:space="preserve"> предмета </w:t>
      </w:r>
      <w:proofErr w:type="spellStart"/>
      <w:r w:rsidRPr="005A4852">
        <w:rPr>
          <w:rFonts w:eastAsia="Times New Roman" w:cstheme="minorHAnsi"/>
          <w:lang w:eastAsia="uk-UA"/>
        </w:rPr>
        <w:t>закупівлі</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визначено</w:t>
      </w:r>
      <w:proofErr w:type="spellEnd"/>
      <w:r w:rsidRPr="005A4852">
        <w:rPr>
          <w:rFonts w:eastAsia="Times New Roman" w:cstheme="minorHAnsi"/>
          <w:lang w:eastAsia="uk-UA"/>
        </w:rPr>
        <w:t xml:space="preserve"> методом </w:t>
      </w:r>
      <w:proofErr w:type="spellStart"/>
      <w:r w:rsidRPr="005A4852">
        <w:rPr>
          <w:rFonts w:eastAsia="Times New Roman" w:cstheme="minorHAnsi"/>
          <w:lang w:eastAsia="uk-UA"/>
        </w:rPr>
        <w:t>порівняння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ринкових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цін</w:t>
      </w:r>
      <w:proofErr w:type="spellEnd"/>
      <w:r w:rsidRPr="005A4852">
        <w:rPr>
          <w:rFonts w:eastAsia="Times New Roman" w:cstheme="minorHAnsi"/>
          <w:lang w:eastAsia="uk-UA"/>
        </w:rPr>
        <w:t xml:space="preserve"> на </w:t>
      </w:r>
      <w:proofErr w:type="spellStart"/>
      <w:r w:rsidRPr="005A4852">
        <w:rPr>
          <w:rFonts w:eastAsia="Times New Roman" w:cstheme="minorHAnsi"/>
          <w:lang w:eastAsia="uk-UA"/>
        </w:rPr>
        <w:t>підставі</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аналізу</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трьох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комерційних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пропозицій</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потенційних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постачальників</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щодо</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постачання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необхідних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наборів</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реагентів</w:t>
      </w:r>
      <w:proofErr w:type="spellEnd"/>
      <w:r w:rsidRPr="005A4852">
        <w:rPr>
          <w:rFonts w:eastAsia="Times New Roman" w:cstheme="minorHAnsi"/>
          <w:lang w:eastAsia="uk-UA"/>
        </w:rPr>
        <w:t xml:space="preserve"> та референтного </w:t>
      </w:r>
      <w:proofErr w:type="spellStart"/>
      <w:r w:rsidRPr="005A4852">
        <w:rPr>
          <w:rFonts w:eastAsia="Times New Roman" w:cstheme="minorHAnsi"/>
          <w:lang w:eastAsia="uk-UA"/>
        </w:rPr>
        <w:t>матеріалу</w:t>
      </w:r>
      <w:proofErr w:type="spellEnd"/>
      <w:r w:rsidRPr="005A4852">
        <w:rPr>
          <w:rFonts w:eastAsia="Times New Roman" w:cstheme="minorHAnsi"/>
          <w:lang w:eastAsia="uk-UA"/>
        </w:rPr>
        <w:t xml:space="preserve"> у </w:t>
      </w:r>
      <w:proofErr w:type="spellStart"/>
      <w:r w:rsidRPr="005A4852">
        <w:rPr>
          <w:rFonts w:eastAsia="Times New Roman" w:cstheme="minorHAnsi"/>
          <w:lang w:eastAsia="uk-UA"/>
        </w:rPr>
        <w:t>визначеній</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кількості</w:t>
      </w:r>
      <w:proofErr w:type="spellEnd"/>
      <w:r w:rsidRPr="005A4852">
        <w:rPr>
          <w:rFonts w:eastAsia="Times New Roman" w:cstheme="minorHAnsi"/>
          <w:lang w:eastAsia="uk-UA"/>
        </w:rPr>
        <w:t>.</w:t>
      </w:r>
    </w:p>
    <w:p w14:paraId="67F88E2A" w14:textId="77777777" w:rsidR="00810E81" w:rsidRPr="005A4852" w:rsidRDefault="00810E81" w:rsidP="00810E81">
      <w:pPr>
        <w:rPr>
          <w:rFonts w:eastAsia="Times New Roman" w:cstheme="minorHAnsi"/>
          <w:lang w:eastAsia="uk-UA"/>
        </w:rPr>
      </w:pPr>
      <w:r w:rsidRPr="005A4852">
        <w:rPr>
          <w:rFonts w:eastAsia="Times New Roman" w:cstheme="minorHAnsi"/>
          <w:lang w:eastAsia="uk-UA"/>
        </w:rPr>
        <w:t xml:space="preserve">За результатами </w:t>
      </w:r>
      <w:proofErr w:type="spellStart"/>
      <w:r w:rsidRPr="005A4852">
        <w:rPr>
          <w:rFonts w:eastAsia="Times New Roman" w:cstheme="minorHAnsi"/>
          <w:lang w:eastAsia="uk-UA"/>
        </w:rPr>
        <w:t>проведеного</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аналізу</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отримано</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такі</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комерційні</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пропозиції</w:t>
      </w:r>
      <w:proofErr w:type="spellEnd"/>
      <w:r w:rsidRPr="005A4852">
        <w:rPr>
          <w:rFonts w:eastAsia="Times New Roman" w:cstheme="minorHAnsi"/>
          <w:lang w:eastAsia="uk-UA"/>
        </w:rPr>
        <w:t>:</w:t>
      </w:r>
    </w:p>
    <w:p w14:paraId="4572E009" w14:textId="77777777" w:rsidR="00810E81" w:rsidRPr="005A4852" w:rsidRDefault="00810E81" w:rsidP="00810E81">
      <w:pPr>
        <w:numPr>
          <w:ilvl w:val="0"/>
          <w:numId w:val="10"/>
        </w:numPr>
        <w:rPr>
          <w:rFonts w:eastAsia="Times New Roman" w:cstheme="minorHAnsi"/>
          <w:lang w:eastAsia="uk-UA"/>
        </w:rPr>
      </w:pPr>
      <w:r w:rsidRPr="005A4852">
        <w:rPr>
          <w:rFonts w:eastAsia="Times New Roman" w:cstheme="minorHAnsi"/>
          <w:lang w:eastAsia="uk-UA"/>
        </w:rPr>
        <w:t xml:space="preserve">ФОП </w:t>
      </w:r>
      <w:proofErr w:type="spellStart"/>
      <w:r w:rsidRPr="005A4852">
        <w:rPr>
          <w:rFonts w:eastAsia="Times New Roman" w:cstheme="minorHAnsi"/>
          <w:lang w:eastAsia="uk-UA"/>
        </w:rPr>
        <w:t>Мархай</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Олена</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Сергіївна</w:t>
      </w:r>
      <w:proofErr w:type="spellEnd"/>
      <w:r w:rsidRPr="005A4852">
        <w:rPr>
          <w:rFonts w:eastAsia="Times New Roman" w:cstheme="minorHAnsi"/>
          <w:lang w:eastAsia="uk-UA"/>
        </w:rPr>
        <w:t xml:space="preserve"> — 131 590,00 </w:t>
      </w:r>
      <w:proofErr w:type="spellStart"/>
      <w:r w:rsidRPr="005A4852">
        <w:rPr>
          <w:rFonts w:eastAsia="Times New Roman" w:cstheme="minorHAnsi"/>
          <w:lang w:eastAsia="uk-UA"/>
        </w:rPr>
        <w:t>грн</w:t>
      </w:r>
      <w:proofErr w:type="spellEnd"/>
      <w:r w:rsidRPr="005A4852">
        <w:rPr>
          <w:rFonts w:eastAsia="Times New Roman" w:cstheme="minorHAnsi"/>
          <w:lang w:eastAsia="uk-UA"/>
        </w:rPr>
        <w:t>;</w:t>
      </w:r>
    </w:p>
    <w:p w14:paraId="63099FFF" w14:textId="77777777" w:rsidR="00810E81" w:rsidRPr="005A4852" w:rsidRDefault="00810E81" w:rsidP="00810E81">
      <w:pPr>
        <w:numPr>
          <w:ilvl w:val="0"/>
          <w:numId w:val="10"/>
        </w:numPr>
        <w:rPr>
          <w:rFonts w:eastAsia="Times New Roman" w:cstheme="minorHAnsi"/>
          <w:lang w:eastAsia="uk-UA"/>
        </w:rPr>
      </w:pPr>
      <w:r w:rsidRPr="005A4852">
        <w:rPr>
          <w:rFonts w:eastAsia="Times New Roman" w:cstheme="minorHAnsi"/>
          <w:lang w:eastAsia="uk-UA"/>
        </w:rPr>
        <w:t>ТОВ «</w:t>
      </w:r>
      <w:proofErr w:type="spellStart"/>
      <w:r w:rsidRPr="005A4852">
        <w:rPr>
          <w:rFonts w:eastAsia="Times New Roman" w:cstheme="minorHAnsi"/>
          <w:lang w:eastAsia="uk-UA"/>
        </w:rPr>
        <w:t>Аналіт</w:t>
      </w:r>
      <w:proofErr w:type="spellEnd"/>
      <w:r w:rsidRPr="005A4852">
        <w:rPr>
          <w:rFonts w:eastAsia="Times New Roman" w:cstheme="minorHAnsi"/>
          <w:lang w:eastAsia="uk-UA"/>
        </w:rPr>
        <w:t xml:space="preserve"> Систем» — 123 588,00 </w:t>
      </w:r>
      <w:proofErr w:type="spellStart"/>
      <w:r w:rsidRPr="005A4852">
        <w:rPr>
          <w:rFonts w:eastAsia="Times New Roman" w:cstheme="minorHAnsi"/>
          <w:lang w:eastAsia="uk-UA"/>
        </w:rPr>
        <w:t>грн</w:t>
      </w:r>
      <w:proofErr w:type="spellEnd"/>
      <w:r w:rsidRPr="005A4852">
        <w:rPr>
          <w:rFonts w:eastAsia="Times New Roman" w:cstheme="minorHAnsi"/>
          <w:lang w:eastAsia="uk-UA"/>
        </w:rPr>
        <w:t xml:space="preserve"> з ПДВ;</w:t>
      </w:r>
    </w:p>
    <w:p w14:paraId="034BD49B" w14:textId="77777777" w:rsidR="00810E81" w:rsidRPr="005A4852" w:rsidRDefault="00810E81" w:rsidP="00810E81">
      <w:pPr>
        <w:numPr>
          <w:ilvl w:val="0"/>
          <w:numId w:val="10"/>
        </w:numPr>
        <w:rPr>
          <w:rFonts w:eastAsia="Times New Roman" w:cstheme="minorHAnsi"/>
          <w:lang w:eastAsia="uk-UA"/>
        </w:rPr>
      </w:pPr>
      <w:r w:rsidRPr="005A4852">
        <w:rPr>
          <w:rFonts w:eastAsia="Times New Roman" w:cstheme="minorHAnsi"/>
          <w:lang w:eastAsia="uk-UA"/>
        </w:rPr>
        <w:t>ФОП Ващенко І. П. — 128 189,15 грн.</w:t>
      </w:r>
    </w:p>
    <w:p w14:paraId="0F27DF0E" w14:textId="77777777" w:rsidR="00810E81" w:rsidRPr="005A4852" w:rsidRDefault="00810E81" w:rsidP="00810E81">
      <w:pPr>
        <w:rPr>
          <w:rFonts w:eastAsia="Times New Roman" w:cstheme="minorHAnsi"/>
          <w:lang w:eastAsia="uk-UA"/>
        </w:rPr>
      </w:pPr>
      <w:proofErr w:type="spellStart"/>
      <w:r w:rsidRPr="005A4852">
        <w:rPr>
          <w:rFonts w:eastAsia="Times New Roman" w:cstheme="minorHAnsi"/>
          <w:lang w:eastAsia="uk-UA"/>
        </w:rPr>
        <w:t>Середнє</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арифметичне</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значення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трьох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отриманих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цінових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пропозицій</w:t>
      </w:r>
      <w:proofErr w:type="spellEnd"/>
      <w:r w:rsidRPr="005A4852">
        <w:rPr>
          <w:rFonts w:eastAsia="Times New Roman" w:cstheme="minorHAnsi"/>
          <w:lang w:eastAsia="uk-UA"/>
        </w:rPr>
        <w:t xml:space="preserve"> становить:127 789,05 грн.</w:t>
      </w:r>
    </w:p>
    <w:p w14:paraId="07A4DE07" w14:textId="77777777" w:rsidR="00810E81" w:rsidRPr="005A4852" w:rsidRDefault="00810E81" w:rsidP="00810E81">
      <w:pPr>
        <w:ind w:firstLine="567"/>
        <w:jc w:val="both"/>
        <w:rPr>
          <w:rFonts w:eastAsia="Times New Roman" w:cstheme="minorHAnsi"/>
          <w:lang w:eastAsia="uk-UA"/>
        </w:rPr>
      </w:pPr>
      <w:r w:rsidRPr="005A4852">
        <w:rPr>
          <w:rFonts w:eastAsia="Times New Roman" w:cstheme="minorHAnsi"/>
          <w:lang w:eastAsia="uk-UA"/>
        </w:rPr>
        <w:t xml:space="preserve">З метою </w:t>
      </w:r>
      <w:proofErr w:type="spellStart"/>
      <w:r w:rsidRPr="005A4852">
        <w:rPr>
          <w:rFonts w:eastAsia="Times New Roman" w:cstheme="minorHAnsi"/>
          <w:lang w:eastAsia="uk-UA"/>
        </w:rPr>
        <w:t>визначення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очікуваної</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вартості</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закупівлі</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розраховану</w:t>
      </w:r>
      <w:proofErr w:type="spellEnd"/>
      <w:r w:rsidRPr="005A4852">
        <w:rPr>
          <w:rFonts w:eastAsia="Times New Roman" w:cstheme="minorHAnsi"/>
          <w:lang w:eastAsia="uk-UA"/>
        </w:rPr>
        <w:t xml:space="preserve"> суму округлено до </w:t>
      </w:r>
      <w:proofErr w:type="spellStart"/>
      <w:r w:rsidRPr="005A4852">
        <w:rPr>
          <w:rFonts w:eastAsia="Times New Roman" w:cstheme="minorHAnsi"/>
          <w:lang w:eastAsia="uk-UA"/>
        </w:rPr>
        <w:t>найближчих</w:t>
      </w:r>
      <w:proofErr w:type="spellEnd"/>
      <w:r w:rsidRPr="005A4852">
        <w:rPr>
          <w:rFonts w:eastAsia="Times New Roman" w:cstheme="minorHAnsi"/>
          <w:lang w:eastAsia="uk-UA"/>
        </w:rPr>
        <w:t xml:space="preserve"> 100 </w:t>
      </w:r>
      <w:proofErr w:type="spellStart"/>
      <w:r w:rsidRPr="005A4852">
        <w:rPr>
          <w:rFonts w:eastAsia="Times New Roman" w:cstheme="minorHAnsi"/>
          <w:lang w:eastAsia="uk-UA"/>
        </w:rPr>
        <w:t>гривень</w:t>
      </w:r>
      <w:proofErr w:type="spellEnd"/>
      <w:r w:rsidRPr="005A4852">
        <w:rPr>
          <w:rFonts w:eastAsia="Times New Roman" w:cstheme="minorHAnsi"/>
          <w:lang w:eastAsia="uk-UA"/>
        </w:rPr>
        <w:t>.</w:t>
      </w:r>
      <w:r>
        <w:rPr>
          <w:rFonts w:eastAsia="Times New Roman" w:cstheme="minorHAnsi"/>
          <w:lang w:eastAsia="uk-UA"/>
        </w:rPr>
        <w:t xml:space="preserve"> </w:t>
      </w:r>
      <w:r w:rsidRPr="005A4852">
        <w:rPr>
          <w:rFonts w:eastAsia="Times New Roman" w:cstheme="minorHAnsi"/>
          <w:lang w:eastAsia="uk-UA"/>
        </w:rPr>
        <w:t xml:space="preserve">Таким чином, </w:t>
      </w:r>
      <w:proofErr w:type="spellStart"/>
      <w:r w:rsidRPr="005A4852">
        <w:rPr>
          <w:rFonts w:eastAsia="Times New Roman" w:cstheme="minorHAnsi"/>
          <w:lang w:eastAsia="uk-UA"/>
        </w:rPr>
        <w:t>очікувана</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вартість</w:t>
      </w:r>
      <w:proofErr w:type="spellEnd"/>
      <w:r w:rsidRPr="005A4852">
        <w:rPr>
          <w:rFonts w:eastAsia="Times New Roman" w:cstheme="minorHAnsi"/>
          <w:lang w:eastAsia="uk-UA"/>
        </w:rPr>
        <w:t xml:space="preserve"> предмета </w:t>
      </w:r>
      <w:proofErr w:type="spellStart"/>
      <w:r w:rsidRPr="005A4852">
        <w:rPr>
          <w:rFonts w:eastAsia="Times New Roman" w:cstheme="minorHAnsi"/>
          <w:lang w:eastAsia="uk-UA"/>
        </w:rPr>
        <w:t>закупівлі</w:t>
      </w:r>
      <w:proofErr w:type="spellEnd"/>
      <w:r w:rsidRPr="005A4852">
        <w:rPr>
          <w:rFonts w:eastAsia="Times New Roman" w:cstheme="minorHAnsi"/>
          <w:lang w:eastAsia="uk-UA"/>
        </w:rPr>
        <w:t xml:space="preserve"> становить </w:t>
      </w:r>
      <w:r w:rsidRPr="005A4852">
        <w:rPr>
          <w:rFonts w:eastAsia="Times New Roman" w:cstheme="minorHAnsi"/>
          <w:b/>
          <w:bCs/>
          <w:lang w:eastAsia="uk-UA"/>
        </w:rPr>
        <w:t xml:space="preserve">127 800,00 </w:t>
      </w:r>
      <w:proofErr w:type="spellStart"/>
      <w:r w:rsidRPr="005A4852">
        <w:rPr>
          <w:rFonts w:eastAsia="Times New Roman" w:cstheme="minorHAnsi"/>
          <w:b/>
          <w:bCs/>
          <w:lang w:eastAsia="uk-UA"/>
        </w:rPr>
        <w:t>грн</w:t>
      </w:r>
      <w:proofErr w:type="spellEnd"/>
      <w:r>
        <w:rPr>
          <w:rFonts w:eastAsia="Times New Roman" w:cstheme="minorHAnsi"/>
          <w:b/>
          <w:bCs/>
          <w:lang w:eastAsia="uk-UA"/>
        </w:rPr>
        <w:t xml:space="preserve"> (з ПДВ)</w:t>
      </w:r>
      <w:r w:rsidRPr="005A4852">
        <w:rPr>
          <w:rFonts w:eastAsia="Times New Roman" w:cstheme="minorHAnsi"/>
          <w:lang w:eastAsia="uk-UA"/>
        </w:rPr>
        <w:t>.</w:t>
      </w:r>
    </w:p>
    <w:p w14:paraId="5AE67707" w14:textId="77777777" w:rsidR="00810E81" w:rsidRPr="005A4852" w:rsidRDefault="00810E81" w:rsidP="00810E81">
      <w:pPr>
        <w:ind w:firstLine="567"/>
        <w:jc w:val="both"/>
        <w:rPr>
          <w:rFonts w:eastAsia="Times New Roman" w:cstheme="minorHAnsi"/>
          <w:lang w:eastAsia="uk-UA"/>
        </w:rPr>
      </w:pPr>
      <w:proofErr w:type="spellStart"/>
      <w:r w:rsidRPr="005A4852">
        <w:rPr>
          <w:rFonts w:eastAsia="Times New Roman" w:cstheme="minorHAnsi"/>
          <w:lang w:eastAsia="uk-UA"/>
        </w:rPr>
        <w:lastRenderedPageBreak/>
        <w:t>Розмір</w:t>
      </w:r>
      <w:proofErr w:type="spellEnd"/>
      <w:r w:rsidRPr="005A4852">
        <w:rPr>
          <w:rFonts w:eastAsia="Times New Roman" w:cstheme="minorHAnsi"/>
          <w:lang w:eastAsia="uk-UA"/>
        </w:rPr>
        <w:t xml:space="preserve"> бюджетного </w:t>
      </w:r>
      <w:proofErr w:type="spellStart"/>
      <w:r w:rsidRPr="005A4852">
        <w:rPr>
          <w:rFonts w:eastAsia="Times New Roman" w:cstheme="minorHAnsi"/>
          <w:lang w:eastAsia="uk-UA"/>
        </w:rPr>
        <w:t>призначення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визначено</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відповідно</w:t>
      </w:r>
      <w:proofErr w:type="spellEnd"/>
      <w:r w:rsidRPr="005A4852">
        <w:rPr>
          <w:rFonts w:eastAsia="Times New Roman" w:cstheme="minorHAnsi"/>
          <w:lang w:eastAsia="uk-UA"/>
        </w:rPr>
        <w:t xml:space="preserve"> до </w:t>
      </w:r>
      <w:proofErr w:type="spellStart"/>
      <w:r w:rsidRPr="005A4852">
        <w:rPr>
          <w:rFonts w:eastAsia="Times New Roman" w:cstheme="minorHAnsi"/>
          <w:lang w:eastAsia="uk-UA"/>
        </w:rPr>
        <w:t>затвердженого</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кошторису</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Замовника</w:t>
      </w:r>
      <w:proofErr w:type="spellEnd"/>
      <w:r w:rsidRPr="005A4852">
        <w:rPr>
          <w:rFonts w:eastAsia="Times New Roman" w:cstheme="minorHAnsi"/>
          <w:lang w:eastAsia="uk-UA"/>
        </w:rPr>
        <w:t xml:space="preserve"> на 2026 </w:t>
      </w:r>
      <w:proofErr w:type="spellStart"/>
      <w:r w:rsidRPr="005A4852">
        <w:rPr>
          <w:rFonts w:eastAsia="Times New Roman" w:cstheme="minorHAnsi"/>
          <w:lang w:eastAsia="uk-UA"/>
        </w:rPr>
        <w:t>рік</w:t>
      </w:r>
      <w:proofErr w:type="spellEnd"/>
      <w:r w:rsidRPr="005A4852">
        <w:rPr>
          <w:rFonts w:eastAsia="Times New Roman" w:cstheme="minorHAnsi"/>
          <w:lang w:eastAsia="uk-UA"/>
        </w:rPr>
        <w:t xml:space="preserve"> та </w:t>
      </w:r>
      <w:proofErr w:type="spellStart"/>
      <w:r w:rsidRPr="005A4852">
        <w:rPr>
          <w:rFonts w:eastAsia="Times New Roman" w:cstheme="minorHAnsi"/>
          <w:lang w:eastAsia="uk-UA"/>
        </w:rPr>
        <w:t>фактичної</w:t>
      </w:r>
      <w:proofErr w:type="spellEnd"/>
      <w:r w:rsidRPr="005A4852">
        <w:rPr>
          <w:rFonts w:eastAsia="Times New Roman" w:cstheme="minorHAnsi"/>
          <w:lang w:eastAsia="uk-UA"/>
        </w:rPr>
        <w:t xml:space="preserve"> потреби у </w:t>
      </w:r>
      <w:proofErr w:type="spellStart"/>
      <w:r w:rsidRPr="005A4852">
        <w:rPr>
          <w:rFonts w:eastAsia="Times New Roman" w:cstheme="minorHAnsi"/>
          <w:lang w:eastAsia="uk-UA"/>
        </w:rPr>
        <w:t>забезпеченні</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проведення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лабораторних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досліджень</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харчових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продуктів</w:t>
      </w:r>
      <w:proofErr w:type="spellEnd"/>
      <w:r w:rsidRPr="005A4852">
        <w:rPr>
          <w:rFonts w:eastAsia="Times New Roman" w:cstheme="minorHAnsi"/>
          <w:lang w:eastAsia="uk-UA"/>
        </w:rPr>
        <w:t xml:space="preserve"> і </w:t>
      </w:r>
      <w:proofErr w:type="spellStart"/>
      <w:r w:rsidRPr="005A4852">
        <w:rPr>
          <w:rFonts w:eastAsia="Times New Roman" w:cstheme="minorHAnsi"/>
          <w:lang w:eastAsia="uk-UA"/>
        </w:rPr>
        <w:t>кормів</w:t>
      </w:r>
      <w:proofErr w:type="spellEnd"/>
      <w:r w:rsidRPr="005A4852">
        <w:rPr>
          <w:rFonts w:eastAsia="Times New Roman" w:cstheme="minorHAnsi"/>
          <w:lang w:eastAsia="uk-UA"/>
        </w:rPr>
        <w:t>.</w:t>
      </w:r>
    </w:p>
    <w:p w14:paraId="56712221" w14:textId="77777777" w:rsidR="00810E81" w:rsidRPr="005A4852" w:rsidRDefault="00810E81" w:rsidP="00810E81">
      <w:pPr>
        <w:rPr>
          <w:rFonts w:eastAsia="Times New Roman" w:cstheme="minorHAnsi"/>
          <w:lang w:eastAsia="uk-UA"/>
        </w:rPr>
      </w:pPr>
      <w:proofErr w:type="spellStart"/>
      <w:r w:rsidRPr="005A4852">
        <w:rPr>
          <w:rFonts w:eastAsia="Times New Roman" w:cstheme="minorHAnsi"/>
          <w:b/>
          <w:bCs/>
          <w:lang w:eastAsia="uk-UA"/>
        </w:rPr>
        <w:t>Очікувана</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вартість</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закупівлі</w:t>
      </w:r>
      <w:proofErr w:type="spellEnd"/>
      <w:r w:rsidRPr="005A4852">
        <w:rPr>
          <w:rFonts w:eastAsia="Times New Roman" w:cstheme="minorHAnsi"/>
          <w:b/>
          <w:bCs/>
          <w:lang w:eastAsia="uk-UA"/>
        </w:rPr>
        <w:t xml:space="preserve"> </w:t>
      </w:r>
      <w:r>
        <w:rPr>
          <w:rFonts w:eastAsia="Times New Roman" w:cstheme="minorHAnsi"/>
          <w:b/>
          <w:bCs/>
          <w:lang w:eastAsia="uk-UA"/>
        </w:rPr>
        <w:t>-</w:t>
      </w:r>
      <w:r w:rsidRPr="005A4852">
        <w:rPr>
          <w:rFonts w:eastAsia="Times New Roman" w:cstheme="minorHAnsi"/>
          <w:b/>
          <w:bCs/>
          <w:lang w:eastAsia="uk-UA"/>
        </w:rPr>
        <w:t xml:space="preserve"> 127 800,00 </w:t>
      </w:r>
      <w:proofErr w:type="spellStart"/>
      <w:r w:rsidRPr="005A4852">
        <w:rPr>
          <w:rFonts w:eastAsia="Times New Roman" w:cstheme="minorHAnsi"/>
          <w:b/>
          <w:bCs/>
          <w:lang w:eastAsia="uk-UA"/>
        </w:rPr>
        <w:t>грн</w:t>
      </w:r>
      <w:proofErr w:type="spellEnd"/>
      <w:r>
        <w:rPr>
          <w:rFonts w:eastAsia="Times New Roman" w:cstheme="minorHAnsi"/>
          <w:b/>
          <w:bCs/>
          <w:lang w:eastAsia="uk-UA"/>
        </w:rPr>
        <w:t xml:space="preserve"> (з ПДВ)</w:t>
      </w:r>
      <w:r w:rsidRPr="005A4852">
        <w:rPr>
          <w:rFonts w:eastAsia="Times New Roman" w:cstheme="minorHAnsi"/>
          <w:b/>
          <w:bCs/>
          <w:lang w:eastAsia="uk-UA"/>
        </w:rPr>
        <w:t>.</w:t>
      </w:r>
    </w:p>
    <w:p w14:paraId="4D373CFB" w14:textId="77777777" w:rsidR="00810E81" w:rsidRPr="005A4852" w:rsidRDefault="00810E81" w:rsidP="00810E81">
      <w:pPr>
        <w:jc w:val="both"/>
        <w:rPr>
          <w:rFonts w:eastAsia="Times New Roman" w:cstheme="minorHAnsi"/>
          <w:b/>
          <w:bCs/>
          <w:lang w:eastAsia="uk-UA"/>
        </w:rPr>
      </w:pPr>
      <w:r w:rsidRPr="005A4852">
        <w:rPr>
          <w:rFonts w:eastAsia="Times New Roman" w:cstheme="minorHAnsi"/>
          <w:b/>
          <w:bCs/>
          <w:lang w:eastAsia="uk-UA"/>
        </w:rPr>
        <w:t xml:space="preserve">В </w:t>
      </w:r>
      <w:proofErr w:type="spellStart"/>
      <w:r w:rsidRPr="005A4852">
        <w:rPr>
          <w:rFonts w:eastAsia="Times New Roman" w:cstheme="minorHAnsi"/>
          <w:b/>
          <w:bCs/>
          <w:lang w:eastAsia="uk-UA"/>
        </w:rPr>
        <w:t>оголошенні</w:t>
      </w:r>
      <w:proofErr w:type="spellEnd"/>
      <w:r w:rsidRPr="005A4852">
        <w:rPr>
          <w:rFonts w:eastAsia="Times New Roman" w:cstheme="minorHAnsi"/>
          <w:b/>
          <w:bCs/>
          <w:lang w:eastAsia="uk-UA"/>
        </w:rPr>
        <w:t xml:space="preserve"> про </w:t>
      </w:r>
      <w:proofErr w:type="spellStart"/>
      <w:r w:rsidRPr="005A4852">
        <w:rPr>
          <w:rFonts w:eastAsia="Times New Roman" w:cstheme="minorHAnsi"/>
          <w:b/>
          <w:bCs/>
          <w:lang w:eastAsia="uk-UA"/>
        </w:rPr>
        <w:t>проведення</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закупівлі</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очікувану</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вартість</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зазначено</w:t>
      </w:r>
      <w:proofErr w:type="spellEnd"/>
      <w:r w:rsidRPr="005A4852">
        <w:rPr>
          <w:rFonts w:eastAsia="Times New Roman" w:cstheme="minorHAnsi"/>
          <w:b/>
          <w:bCs/>
          <w:lang w:eastAsia="uk-UA"/>
        </w:rPr>
        <w:t xml:space="preserve"> без ПДВ </w:t>
      </w:r>
      <w:proofErr w:type="spellStart"/>
      <w:r w:rsidRPr="005A4852">
        <w:rPr>
          <w:rFonts w:eastAsia="Times New Roman" w:cstheme="minorHAnsi"/>
          <w:b/>
          <w:bCs/>
          <w:lang w:eastAsia="uk-UA"/>
        </w:rPr>
        <w:t>відповідно</w:t>
      </w:r>
      <w:proofErr w:type="spellEnd"/>
      <w:r w:rsidRPr="005A4852">
        <w:rPr>
          <w:rFonts w:eastAsia="Times New Roman" w:cstheme="minorHAnsi"/>
          <w:b/>
          <w:bCs/>
          <w:lang w:eastAsia="uk-UA"/>
        </w:rPr>
        <w:t xml:space="preserve"> </w:t>
      </w:r>
      <w:proofErr w:type="gramStart"/>
      <w:r w:rsidRPr="005A4852">
        <w:rPr>
          <w:rFonts w:eastAsia="Times New Roman" w:cstheme="minorHAnsi"/>
          <w:b/>
          <w:bCs/>
          <w:lang w:eastAsia="uk-UA"/>
        </w:rPr>
        <w:t>до порядку</w:t>
      </w:r>
      <w:proofErr w:type="gramEnd"/>
      <w:r w:rsidRPr="005A4852">
        <w:rPr>
          <w:rFonts w:eastAsia="Times New Roman" w:cstheme="minorHAnsi"/>
          <w:b/>
          <w:bCs/>
          <w:lang w:eastAsia="uk-UA"/>
        </w:rPr>
        <w:t xml:space="preserve"> </w:t>
      </w:r>
      <w:proofErr w:type="spellStart"/>
      <w:r w:rsidRPr="005A4852">
        <w:rPr>
          <w:rFonts w:eastAsia="Times New Roman" w:cstheme="minorHAnsi"/>
          <w:b/>
          <w:bCs/>
          <w:lang w:eastAsia="uk-UA"/>
        </w:rPr>
        <w:t>визначення</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очікуваної</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вартості</w:t>
      </w:r>
      <w:proofErr w:type="spellEnd"/>
      <w:r w:rsidRPr="005A4852">
        <w:rPr>
          <w:rFonts w:eastAsia="Times New Roman" w:cstheme="minorHAnsi"/>
          <w:b/>
          <w:bCs/>
          <w:lang w:eastAsia="uk-UA"/>
        </w:rPr>
        <w:t xml:space="preserve"> та </w:t>
      </w:r>
      <w:proofErr w:type="spellStart"/>
      <w:r w:rsidRPr="005A4852">
        <w:rPr>
          <w:rFonts w:eastAsia="Times New Roman" w:cstheme="minorHAnsi"/>
          <w:b/>
          <w:bCs/>
          <w:lang w:eastAsia="uk-UA"/>
        </w:rPr>
        <w:t>формування</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ціни</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закупівлі</w:t>
      </w:r>
      <w:proofErr w:type="spellEnd"/>
      <w:r w:rsidRPr="005A4852">
        <w:rPr>
          <w:rFonts w:eastAsia="Times New Roman" w:cstheme="minorHAnsi"/>
          <w:b/>
          <w:bCs/>
          <w:lang w:eastAsia="uk-UA"/>
        </w:rPr>
        <w:t xml:space="preserve"> </w:t>
      </w:r>
      <w:proofErr w:type="spellStart"/>
      <w:r w:rsidRPr="005A4852">
        <w:rPr>
          <w:rFonts w:eastAsia="Times New Roman" w:cstheme="minorHAnsi"/>
          <w:b/>
          <w:bCs/>
          <w:lang w:eastAsia="uk-UA"/>
        </w:rPr>
        <w:t>Замовником</w:t>
      </w:r>
      <w:proofErr w:type="spellEnd"/>
      <w:r w:rsidRPr="005A4852">
        <w:rPr>
          <w:rFonts w:eastAsia="Times New Roman" w:cstheme="minorHAnsi"/>
          <w:b/>
          <w:bCs/>
          <w:lang w:eastAsia="uk-UA"/>
        </w:rPr>
        <w:t>.</w:t>
      </w:r>
    </w:p>
    <w:p w14:paraId="5B2B3FB9" w14:textId="77777777" w:rsidR="00810E81" w:rsidRDefault="00810E81" w:rsidP="00810E81">
      <w:pPr>
        <w:outlineLvl w:val="1"/>
        <w:rPr>
          <w:rFonts w:eastAsia="Times New Roman" w:cstheme="minorHAnsi"/>
          <w:b/>
          <w:bCs/>
          <w:lang w:eastAsia="uk-UA"/>
        </w:rPr>
      </w:pPr>
    </w:p>
    <w:p w14:paraId="2538948B" w14:textId="77777777" w:rsidR="00810E81" w:rsidRPr="005A4852" w:rsidRDefault="00810E81" w:rsidP="00810E81">
      <w:pPr>
        <w:outlineLvl w:val="1"/>
        <w:rPr>
          <w:rFonts w:eastAsia="Times New Roman" w:cstheme="minorHAnsi"/>
          <w:b/>
          <w:bCs/>
          <w:lang w:eastAsia="uk-UA"/>
        </w:rPr>
      </w:pPr>
      <w:r w:rsidRPr="005A4852">
        <w:rPr>
          <w:rFonts w:eastAsia="Times New Roman" w:cstheme="minorHAnsi"/>
          <w:b/>
          <w:bCs/>
          <w:lang w:eastAsia="uk-UA"/>
        </w:rPr>
        <w:t xml:space="preserve">4. Строк та </w:t>
      </w:r>
      <w:proofErr w:type="spellStart"/>
      <w:r w:rsidRPr="005A4852">
        <w:rPr>
          <w:rFonts w:eastAsia="Times New Roman" w:cstheme="minorHAnsi"/>
          <w:b/>
          <w:bCs/>
          <w:lang w:eastAsia="uk-UA"/>
        </w:rPr>
        <w:t>місце</w:t>
      </w:r>
      <w:proofErr w:type="spellEnd"/>
      <w:r w:rsidRPr="005A4852">
        <w:rPr>
          <w:rFonts w:eastAsia="Times New Roman" w:cstheme="minorHAnsi"/>
          <w:b/>
          <w:bCs/>
          <w:lang w:eastAsia="uk-UA"/>
        </w:rPr>
        <w:t xml:space="preserve"> поставки</w:t>
      </w:r>
    </w:p>
    <w:p w14:paraId="06A76766" w14:textId="77777777" w:rsidR="00810E81" w:rsidRPr="005A4852" w:rsidRDefault="00810E81" w:rsidP="00810E81">
      <w:pPr>
        <w:rPr>
          <w:rFonts w:eastAsia="Times New Roman" w:cstheme="minorHAnsi"/>
          <w:lang w:eastAsia="uk-UA"/>
        </w:rPr>
      </w:pPr>
      <w:r w:rsidRPr="005A4852">
        <w:rPr>
          <w:rFonts w:eastAsia="Times New Roman" w:cstheme="minorHAnsi"/>
          <w:b/>
          <w:bCs/>
          <w:lang w:eastAsia="uk-UA"/>
        </w:rPr>
        <w:t>Строк поставки:</w:t>
      </w:r>
      <w:r w:rsidRPr="005A4852">
        <w:rPr>
          <w:rFonts w:eastAsia="Times New Roman" w:cstheme="minorHAnsi"/>
          <w:lang w:eastAsia="uk-UA"/>
        </w:rPr>
        <w:t xml:space="preserve"> до 31.12.2026 року </w:t>
      </w:r>
      <w:proofErr w:type="spellStart"/>
      <w:r w:rsidRPr="005A4852">
        <w:rPr>
          <w:rFonts w:eastAsia="Times New Roman" w:cstheme="minorHAnsi"/>
          <w:lang w:eastAsia="uk-UA"/>
        </w:rPr>
        <w:t>включно</w:t>
      </w:r>
      <w:proofErr w:type="spellEnd"/>
      <w:r w:rsidRPr="005A4852">
        <w:rPr>
          <w:rFonts w:eastAsia="Times New Roman" w:cstheme="minorHAnsi"/>
          <w:lang w:eastAsia="uk-UA"/>
        </w:rPr>
        <w:t>.</w:t>
      </w:r>
    </w:p>
    <w:p w14:paraId="5F3671CB" w14:textId="77777777" w:rsidR="00810E81" w:rsidRPr="005A4852" w:rsidRDefault="00810E81" w:rsidP="00810E81">
      <w:pPr>
        <w:jc w:val="both"/>
        <w:rPr>
          <w:rFonts w:eastAsia="Times New Roman" w:cstheme="minorHAnsi"/>
          <w:lang w:eastAsia="uk-UA"/>
        </w:rPr>
      </w:pPr>
      <w:proofErr w:type="spellStart"/>
      <w:r w:rsidRPr="005A4852">
        <w:rPr>
          <w:rFonts w:eastAsia="Times New Roman" w:cstheme="minorHAnsi"/>
          <w:b/>
          <w:bCs/>
          <w:lang w:eastAsia="uk-UA"/>
        </w:rPr>
        <w:t>Місце</w:t>
      </w:r>
      <w:proofErr w:type="spellEnd"/>
      <w:r w:rsidRPr="005A4852">
        <w:rPr>
          <w:rFonts w:eastAsia="Times New Roman" w:cstheme="minorHAnsi"/>
          <w:b/>
          <w:bCs/>
          <w:lang w:eastAsia="uk-UA"/>
        </w:rPr>
        <w:t xml:space="preserve"> поставки:</w:t>
      </w:r>
      <w:r w:rsidRPr="005A4852">
        <w:rPr>
          <w:rFonts w:eastAsia="Times New Roman" w:cstheme="minorHAnsi"/>
          <w:lang w:eastAsia="uk-UA"/>
        </w:rPr>
        <w:t xml:space="preserve"> </w:t>
      </w:r>
      <w:proofErr w:type="spellStart"/>
      <w:r w:rsidRPr="005A4852">
        <w:rPr>
          <w:rFonts w:eastAsia="Times New Roman" w:cstheme="minorHAnsi"/>
          <w:lang w:eastAsia="uk-UA"/>
        </w:rPr>
        <w:t>Державний</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науково-дослідний</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контрольний</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інститут</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ветеринарних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препаратів</w:t>
      </w:r>
      <w:proofErr w:type="spellEnd"/>
      <w:r w:rsidRPr="005A4852">
        <w:rPr>
          <w:rFonts w:eastAsia="Times New Roman" w:cstheme="minorHAnsi"/>
          <w:lang w:eastAsia="uk-UA"/>
        </w:rPr>
        <w:t xml:space="preserve"> та </w:t>
      </w:r>
      <w:proofErr w:type="spellStart"/>
      <w:r w:rsidRPr="005A4852">
        <w:rPr>
          <w:rFonts w:eastAsia="Times New Roman" w:cstheme="minorHAnsi"/>
          <w:lang w:eastAsia="uk-UA"/>
        </w:rPr>
        <w:t>кормових</w:t>
      </w:r>
      <w:proofErr w:type="spellEnd"/>
      <w:r w:rsidRPr="005A4852">
        <w:rPr>
          <w:rFonts w:eastAsia="Times New Roman" w:cstheme="minorHAnsi"/>
          <w:lang w:eastAsia="uk-UA"/>
        </w:rPr>
        <w:t xml:space="preserve"> добавок, м. </w:t>
      </w:r>
      <w:proofErr w:type="spellStart"/>
      <w:r w:rsidRPr="005A4852">
        <w:rPr>
          <w:rFonts w:eastAsia="Times New Roman" w:cstheme="minorHAnsi"/>
          <w:lang w:eastAsia="uk-UA"/>
        </w:rPr>
        <w:t>Львів</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вул</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Донецька</w:t>
      </w:r>
      <w:proofErr w:type="spellEnd"/>
      <w:r w:rsidRPr="005A4852">
        <w:rPr>
          <w:rFonts w:eastAsia="Times New Roman" w:cstheme="minorHAnsi"/>
          <w:lang w:eastAsia="uk-UA"/>
        </w:rPr>
        <w:t>, 11.</w:t>
      </w:r>
    </w:p>
    <w:p w14:paraId="46B86C5C" w14:textId="06DC750F" w:rsidR="00810E81" w:rsidRDefault="00810E81" w:rsidP="00810E81">
      <w:pPr>
        <w:jc w:val="both"/>
        <w:rPr>
          <w:rFonts w:eastAsia="Times New Roman" w:cstheme="minorHAnsi"/>
          <w:lang w:eastAsia="uk-UA"/>
        </w:rPr>
      </w:pPr>
      <w:r w:rsidRPr="005A4852">
        <w:rPr>
          <w:rFonts w:eastAsia="Times New Roman" w:cstheme="minorHAnsi"/>
          <w:lang w:eastAsia="uk-UA"/>
        </w:rPr>
        <w:t xml:space="preserve">Поставка товару </w:t>
      </w:r>
      <w:proofErr w:type="spellStart"/>
      <w:r w:rsidRPr="005A4852">
        <w:rPr>
          <w:rFonts w:eastAsia="Times New Roman" w:cstheme="minorHAnsi"/>
          <w:lang w:eastAsia="uk-UA"/>
        </w:rPr>
        <w:t>здійснюється</w:t>
      </w:r>
      <w:proofErr w:type="spellEnd"/>
      <w:r w:rsidRPr="005A4852">
        <w:rPr>
          <w:rFonts w:eastAsia="Times New Roman" w:cstheme="minorHAnsi"/>
          <w:lang w:eastAsia="uk-UA"/>
        </w:rPr>
        <w:t xml:space="preserve"> з </w:t>
      </w:r>
      <w:proofErr w:type="spellStart"/>
      <w:r w:rsidRPr="005A4852">
        <w:rPr>
          <w:rFonts w:eastAsia="Times New Roman" w:cstheme="minorHAnsi"/>
          <w:lang w:eastAsia="uk-UA"/>
        </w:rPr>
        <w:t>дотриманням</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вимог</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виробника</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щодо</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транспортування</w:t>
      </w:r>
      <w:proofErr w:type="spellEnd"/>
      <w:r w:rsidRPr="005A4852">
        <w:rPr>
          <w:rFonts w:eastAsia="Times New Roman" w:cstheme="minorHAnsi"/>
          <w:lang w:eastAsia="uk-UA"/>
        </w:rPr>
        <w:t xml:space="preserve"> та </w:t>
      </w:r>
      <w:proofErr w:type="spellStart"/>
      <w:r w:rsidRPr="005A4852">
        <w:rPr>
          <w:rFonts w:eastAsia="Times New Roman" w:cstheme="minorHAnsi"/>
          <w:lang w:eastAsia="uk-UA"/>
        </w:rPr>
        <w:t>зберігання</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відповідних</w:t>
      </w:r>
      <w:proofErr w:type="spellEnd"/>
      <w:r w:rsidRPr="005A4852">
        <w:rPr>
          <w:rFonts w:eastAsia="Times New Roman" w:cstheme="minorHAnsi"/>
          <w:lang w:eastAsia="uk-UA"/>
        </w:rPr>
        <w:t xml:space="preserve"> </w:t>
      </w:r>
      <w:proofErr w:type="spellStart"/>
      <w:r w:rsidRPr="005A4852">
        <w:rPr>
          <w:rFonts w:eastAsia="Times New Roman" w:cstheme="minorHAnsi"/>
          <w:lang w:eastAsia="uk-UA"/>
        </w:rPr>
        <w:t>реагентів</w:t>
      </w:r>
      <w:proofErr w:type="spellEnd"/>
      <w:r w:rsidRPr="005A4852">
        <w:rPr>
          <w:rFonts w:eastAsia="Times New Roman" w:cstheme="minorHAnsi"/>
          <w:lang w:eastAsia="uk-UA"/>
        </w:rPr>
        <w:t xml:space="preserve"> і референтного </w:t>
      </w:r>
      <w:proofErr w:type="spellStart"/>
      <w:r w:rsidRPr="005A4852">
        <w:rPr>
          <w:rFonts w:eastAsia="Times New Roman" w:cstheme="minorHAnsi"/>
          <w:lang w:eastAsia="uk-UA"/>
        </w:rPr>
        <w:t>матеріалу</w:t>
      </w:r>
      <w:proofErr w:type="spellEnd"/>
      <w:r w:rsidRPr="005A4852">
        <w:rPr>
          <w:rFonts w:eastAsia="Times New Roman" w:cstheme="minorHAnsi"/>
          <w:lang w:eastAsia="uk-UA"/>
        </w:rPr>
        <w:t>.</w:t>
      </w:r>
    </w:p>
    <w:p w14:paraId="528370ED" w14:textId="77777777" w:rsidR="00810E81" w:rsidRPr="005A4852" w:rsidRDefault="00810E81" w:rsidP="00810E81">
      <w:pPr>
        <w:jc w:val="both"/>
        <w:rPr>
          <w:rFonts w:eastAsia="Times New Roman" w:cstheme="minorHAnsi"/>
          <w:lang w:eastAsia="uk-UA"/>
        </w:rPr>
      </w:pPr>
    </w:p>
    <w:p w14:paraId="18CD603F" w14:textId="77777777" w:rsidR="009E69F0" w:rsidRPr="00A84A25" w:rsidRDefault="009E69F0" w:rsidP="009E69F0">
      <w:pPr>
        <w:ind w:left="2832" w:firstLine="708"/>
        <w:jc w:val="right"/>
        <w:rPr>
          <w:b/>
          <w:lang w:val="uk-UA"/>
        </w:rPr>
      </w:pPr>
    </w:p>
    <w:p w14:paraId="19F21AD8" w14:textId="77777777" w:rsidR="009E69F0" w:rsidRDefault="009E69F0" w:rsidP="009E6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r w:rsidRPr="00A84A25">
        <w:rPr>
          <w:b/>
          <w:iCs/>
          <w:lang w:val="uk-UA"/>
        </w:rPr>
        <w:t>ТЕХНІЧНА СПЕЦИФІКАЦІЯ</w:t>
      </w:r>
      <w:r w:rsidRPr="00A84A25">
        <w:rPr>
          <w:b/>
          <w:lang w:val="uk-UA"/>
        </w:rPr>
        <w:t xml:space="preserve"> </w:t>
      </w:r>
    </w:p>
    <w:p w14:paraId="77FC8EA8" w14:textId="604829C7" w:rsidR="009E69F0" w:rsidRPr="001A7FA0" w:rsidRDefault="009E69F0" w:rsidP="007D46DE">
      <w:pPr>
        <w:widowControl w:val="0"/>
        <w:tabs>
          <w:tab w:val="left" w:pos="1134"/>
        </w:tabs>
        <w:autoSpaceDE w:val="0"/>
        <w:autoSpaceDN w:val="0"/>
        <w:adjustRightInd w:val="0"/>
        <w:jc w:val="center"/>
        <w:rPr>
          <w:b/>
          <w:lang w:val="uk-UA"/>
        </w:rPr>
      </w:pPr>
      <w:r w:rsidRPr="00A84A25">
        <w:rPr>
          <w:b/>
          <w:lang w:val="uk-UA"/>
        </w:rPr>
        <w:t xml:space="preserve">Найменування предмета закупівлі: </w:t>
      </w:r>
      <w:r w:rsidR="00524EFF" w:rsidRPr="00524EFF">
        <w:rPr>
          <w:b/>
          <w:lang w:val="uk-UA"/>
        </w:rPr>
        <w:t>Набори реагентів та референтний матеріал для ПЛР-досліджень харчових продуктів і кормів (Код ДК 021:2015 «Єдиний закупівельний словник» - 33696500-0 «Лабораторні реактиви»)</w:t>
      </w:r>
    </w:p>
    <w:p w14:paraId="2EF9BA18" w14:textId="77777777" w:rsidR="009E69F0" w:rsidRDefault="009E69F0" w:rsidP="007D46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p>
    <w:p w14:paraId="481C35F2" w14:textId="77777777" w:rsidR="007D46DE" w:rsidRPr="007D46DE" w:rsidRDefault="007D46DE" w:rsidP="007D46DE">
      <w:pPr>
        <w:rPr>
          <w:rFonts w:eastAsia="Times New Roman"/>
          <w:lang w:val="uk-UA" w:eastAsia="uk-UA"/>
        </w:rPr>
      </w:pPr>
      <w:r w:rsidRPr="007D46DE">
        <w:rPr>
          <w:rFonts w:eastAsia="Times New Roman"/>
          <w:lang w:val="uk-UA" w:eastAsia="uk-UA"/>
        </w:rPr>
        <w:t>Учасник у складі тендерної пропозиції повинен надати:</w:t>
      </w:r>
    </w:p>
    <w:p w14:paraId="02A621F8" w14:textId="62B94F10" w:rsidR="007D46DE" w:rsidRDefault="009C113C" w:rsidP="007D46DE">
      <w:pPr>
        <w:pStyle w:val="a8"/>
        <w:numPr>
          <w:ilvl w:val="0"/>
          <w:numId w:val="5"/>
        </w:numPr>
        <w:spacing w:before="0" w:beforeAutospacing="0" w:after="0" w:afterAutospacing="0"/>
        <w:jc w:val="both"/>
      </w:pPr>
      <w:r>
        <w:t>Копію документа виробника, що підтверджує якість запропонованого товару та його відповідність встановленим технічним і якісним характеристикам (сертифікат аналізу, сертифікат якості, паспорт якості, специфікація або інший аналогічний документ)</w:t>
      </w:r>
      <w:r w:rsidR="007D46DE">
        <w:t>.</w:t>
      </w:r>
    </w:p>
    <w:p w14:paraId="3A71D301" w14:textId="5C41BE81" w:rsidR="007D46DE" w:rsidRDefault="004560CC" w:rsidP="007D46DE">
      <w:pPr>
        <w:pStyle w:val="a8"/>
        <w:numPr>
          <w:ilvl w:val="0"/>
          <w:numId w:val="5"/>
        </w:numPr>
        <w:spacing w:before="0" w:beforeAutospacing="0" w:after="0" w:afterAutospacing="0"/>
        <w:jc w:val="both"/>
      </w:pPr>
      <w:r>
        <w:t>Документальне підтвердження повноважень Учасника на постачання запропонованої продукції відповідного Виробника (</w:t>
      </w:r>
      <w:proofErr w:type="spellStart"/>
      <w:r>
        <w:t>авторизаційний</w:t>
      </w:r>
      <w:proofErr w:type="spellEnd"/>
      <w:r>
        <w:t xml:space="preserve"> лист, лист-підтвердження, сертифікат дистриб'ютора або інший документ, виданий Виробником, його офіційним представництвом/філією або іншим уповноваженим Виробником суб'єктом), що підтверджує можливість постачання запропонованої продукції</w:t>
      </w:r>
      <w:r w:rsidR="007D46DE">
        <w:t>.</w:t>
      </w:r>
    </w:p>
    <w:p w14:paraId="005A1A27" w14:textId="3DF8647E" w:rsidR="007D46DE" w:rsidRPr="007D46DE" w:rsidRDefault="007D46DE" w:rsidP="007D46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iCs/>
          <w:color w:val="000000"/>
        </w:rPr>
      </w:pPr>
      <w:r w:rsidRPr="007D46DE">
        <w:rPr>
          <w:i/>
          <w:iCs/>
          <w:lang w:val="uk-UA"/>
        </w:rPr>
        <w:t xml:space="preserve">У разі якщо учасник є виробником товару, </w:t>
      </w:r>
      <w:r w:rsidRPr="007D46DE">
        <w:rPr>
          <w:i/>
          <w:iCs/>
        </w:rPr>
        <w:t xml:space="preserve">у </w:t>
      </w:r>
      <w:proofErr w:type="spellStart"/>
      <w:r w:rsidRPr="007D46DE">
        <w:rPr>
          <w:i/>
          <w:iCs/>
        </w:rPr>
        <w:t>складі</w:t>
      </w:r>
      <w:proofErr w:type="spellEnd"/>
      <w:r w:rsidRPr="007D46DE">
        <w:rPr>
          <w:i/>
          <w:iCs/>
        </w:rPr>
        <w:t xml:space="preserve"> </w:t>
      </w:r>
      <w:proofErr w:type="spellStart"/>
      <w:r w:rsidRPr="007D46DE">
        <w:rPr>
          <w:i/>
          <w:iCs/>
        </w:rPr>
        <w:t>тендерної</w:t>
      </w:r>
      <w:proofErr w:type="spellEnd"/>
      <w:r w:rsidRPr="007D46DE">
        <w:rPr>
          <w:i/>
          <w:iCs/>
        </w:rPr>
        <w:t xml:space="preserve"> </w:t>
      </w:r>
      <w:proofErr w:type="spellStart"/>
      <w:r w:rsidRPr="007D46DE">
        <w:rPr>
          <w:i/>
          <w:iCs/>
        </w:rPr>
        <w:t>пропозиції</w:t>
      </w:r>
      <w:proofErr w:type="spellEnd"/>
      <w:r w:rsidRPr="007D46DE">
        <w:rPr>
          <w:i/>
          <w:iCs/>
        </w:rPr>
        <w:t xml:space="preserve"> </w:t>
      </w:r>
      <w:r w:rsidRPr="007D46DE">
        <w:rPr>
          <w:i/>
          <w:iCs/>
          <w:lang w:val="uk-UA"/>
        </w:rPr>
        <w:t xml:space="preserve">він </w:t>
      </w:r>
      <w:proofErr w:type="spellStart"/>
      <w:r w:rsidRPr="007D46DE">
        <w:rPr>
          <w:i/>
          <w:iCs/>
        </w:rPr>
        <w:t>надає</w:t>
      </w:r>
      <w:proofErr w:type="spellEnd"/>
      <w:r w:rsidRPr="007D46DE">
        <w:rPr>
          <w:i/>
          <w:iCs/>
        </w:rPr>
        <w:t xml:space="preserve"> </w:t>
      </w:r>
      <w:proofErr w:type="spellStart"/>
      <w:r w:rsidRPr="007D46DE">
        <w:rPr>
          <w:i/>
          <w:iCs/>
        </w:rPr>
        <w:t>довідку</w:t>
      </w:r>
      <w:proofErr w:type="spellEnd"/>
      <w:r w:rsidRPr="007D46DE">
        <w:rPr>
          <w:i/>
          <w:iCs/>
        </w:rPr>
        <w:t xml:space="preserve"> в </w:t>
      </w:r>
      <w:proofErr w:type="spellStart"/>
      <w:r w:rsidRPr="007D46DE">
        <w:rPr>
          <w:i/>
          <w:iCs/>
        </w:rPr>
        <w:t>довільній</w:t>
      </w:r>
      <w:proofErr w:type="spellEnd"/>
      <w:r w:rsidRPr="007D46DE">
        <w:rPr>
          <w:i/>
          <w:iCs/>
        </w:rPr>
        <w:t xml:space="preserve"> </w:t>
      </w:r>
      <w:proofErr w:type="spellStart"/>
      <w:r w:rsidRPr="007D46DE">
        <w:rPr>
          <w:i/>
          <w:iCs/>
        </w:rPr>
        <w:t>формі</w:t>
      </w:r>
      <w:proofErr w:type="spellEnd"/>
      <w:r w:rsidRPr="007D46DE">
        <w:rPr>
          <w:i/>
          <w:iCs/>
        </w:rPr>
        <w:t xml:space="preserve"> про те, </w:t>
      </w:r>
      <w:proofErr w:type="spellStart"/>
      <w:r w:rsidRPr="007D46DE">
        <w:rPr>
          <w:i/>
          <w:iCs/>
        </w:rPr>
        <w:t>що</w:t>
      </w:r>
      <w:proofErr w:type="spellEnd"/>
      <w:r w:rsidRPr="007D46DE">
        <w:rPr>
          <w:i/>
          <w:iCs/>
        </w:rPr>
        <w:t xml:space="preserve"> </w:t>
      </w:r>
      <w:proofErr w:type="spellStart"/>
      <w:r w:rsidRPr="007D46DE">
        <w:rPr>
          <w:i/>
          <w:iCs/>
        </w:rPr>
        <w:t>він</w:t>
      </w:r>
      <w:proofErr w:type="spellEnd"/>
      <w:r w:rsidRPr="007D46DE">
        <w:rPr>
          <w:i/>
          <w:iCs/>
        </w:rPr>
        <w:t xml:space="preserve"> є </w:t>
      </w:r>
      <w:proofErr w:type="spellStart"/>
      <w:r w:rsidRPr="007D46DE">
        <w:rPr>
          <w:i/>
          <w:iCs/>
        </w:rPr>
        <w:t>виробником</w:t>
      </w:r>
      <w:proofErr w:type="spellEnd"/>
      <w:r w:rsidRPr="007D46DE">
        <w:rPr>
          <w:i/>
          <w:iCs/>
        </w:rPr>
        <w:t xml:space="preserve"> </w:t>
      </w:r>
      <w:proofErr w:type="spellStart"/>
      <w:r w:rsidRPr="007D46DE">
        <w:rPr>
          <w:i/>
          <w:iCs/>
        </w:rPr>
        <w:t>запропоновано</w:t>
      </w:r>
      <w:proofErr w:type="spellEnd"/>
      <w:r>
        <w:rPr>
          <w:i/>
          <w:iCs/>
          <w:lang w:val="uk-UA"/>
        </w:rPr>
        <w:t>го</w:t>
      </w:r>
      <w:r w:rsidRPr="007D46DE">
        <w:rPr>
          <w:i/>
          <w:iCs/>
        </w:rPr>
        <w:t xml:space="preserve"> </w:t>
      </w:r>
      <w:r>
        <w:rPr>
          <w:i/>
          <w:iCs/>
          <w:lang w:val="uk-UA"/>
        </w:rPr>
        <w:t>товару</w:t>
      </w:r>
      <w:r w:rsidRPr="007D46DE">
        <w:rPr>
          <w:i/>
          <w:iCs/>
        </w:rPr>
        <w:t xml:space="preserve">. У </w:t>
      </w:r>
      <w:proofErr w:type="spellStart"/>
      <w:r w:rsidRPr="007D46DE">
        <w:rPr>
          <w:i/>
          <w:iCs/>
        </w:rPr>
        <w:t>довідці</w:t>
      </w:r>
      <w:proofErr w:type="spellEnd"/>
      <w:r w:rsidRPr="007D46DE">
        <w:rPr>
          <w:i/>
          <w:iCs/>
        </w:rPr>
        <w:t xml:space="preserve"> </w:t>
      </w:r>
      <w:proofErr w:type="spellStart"/>
      <w:r w:rsidRPr="007D46DE">
        <w:rPr>
          <w:i/>
          <w:iCs/>
        </w:rPr>
        <w:t>зазначається</w:t>
      </w:r>
      <w:proofErr w:type="spellEnd"/>
      <w:r w:rsidRPr="007D46DE">
        <w:rPr>
          <w:i/>
          <w:iCs/>
        </w:rPr>
        <w:t xml:space="preserve"> </w:t>
      </w:r>
      <w:proofErr w:type="spellStart"/>
      <w:r w:rsidRPr="007D46DE">
        <w:rPr>
          <w:i/>
          <w:iCs/>
        </w:rPr>
        <w:t>інформація</w:t>
      </w:r>
      <w:proofErr w:type="spellEnd"/>
      <w:r w:rsidRPr="007D46DE">
        <w:rPr>
          <w:i/>
          <w:iCs/>
        </w:rPr>
        <w:t xml:space="preserve"> про </w:t>
      </w:r>
      <w:r>
        <w:rPr>
          <w:i/>
          <w:iCs/>
          <w:lang w:val="uk-UA"/>
        </w:rPr>
        <w:t>товар</w:t>
      </w:r>
      <w:r w:rsidRPr="007D46DE">
        <w:rPr>
          <w:i/>
          <w:iCs/>
        </w:rPr>
        <w:t xml:space="preserve">, </w:t>
      </w:r>
      <w:proofErr w:type="spellStart"/>
      <w:r w:rsidRPr="007D46DE">
        <w:rPr>
          <w:i/>
          <w:iCs/>
        </w:rPr>
        <w:t>що</w:t>
      </w:r>
      <w:proofErr w:type="spellEnd"/>
      <w:r w:rsidRPr="007D46DE">
        <w:rPr>
          <w:i/>
          <w:iCs/>
        </w:rPr>
        <w:t xml:space="preserve"> </w:t>
      </w:r>
      <w:proofErr w:type="spellStart"/>
      <w:r w:rsidRPr="007D46DE">
        <w:rPr>
          <w:i/>
          <w:iCs/>
        </w:rPr>
        <w:t>пропонується</w:t>
      </w:r>
      <w:proofErr w:type="spellEnd"/>
      <w:r w:rsidRPr="007D46DE">
        <w:rPr>
          <w:i/>
          <w:iCs/>
        </w:rPr>
        <w:t xml:space="preserve">, та </w:t>
      </w:r>
      <w:proofErr w:type="spellStart"/>
      <w:r w:rsidRPr="007D46DE">
        <w:rPr>
          <w:i/>
          <w:iCs/>
        </w:rPr>
        <w:t>реквізити</w:t>
      </w:r>
      <w:proofErr w:type="spellEnd"/>
      <w:r w:rsidRPr="007D46DE">
        <w:rPr>
          <w:i/>
          <w:iCs/>
        </w:rPr>
        <w:t xml:space="preserve"> </w:t>
      </w:r>
      <w:proofErr w:type="spellStart"/>
      <w:r w:rsidRPr="007D46DE">
        <w:rPr>
          <w:i/>
          <w:iCs/>
        </w:rPr>
        <w:t>підприємства</w:t>
      </w:r>
      <w:proofErr w:type="spellEnd"/>
      <w:r w:rsidRPr="007D46DE">
        <w:rPr>
          <w:i/>
          <w:iCs/>
        </w:rPr>
        <w:t>.</w:t>
      </w:r>
    </w:p>
    <w:p w14:paraId="3AA2B87C" w14:textId="2D8BDA66" w:rsidR="009E69F0" w:rsidRDefault="009E69F0" w:rsidP="009E6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lang w:val="uk-UA"/>
        </w:rPr>
      </w:pPr>
    </w:p>
    <w:tbl>
      <w:tblPr>
        <w:tblStyle w:val="a5"/>
        <w:tblW w:w="0" w:type="auto"/>
        <w:tblLook w:val="04A0" w:firstRow="1" w:lastRow="0" w:firstColumn="1" w:lastColumn="0" w:noHBand="0" w:noVBand="1"/>
      </w:tblPr>
      <w:tblGrid>
        <w:gridCol w:w="4814"/>
        <w:gridCol w:w="4815"/>
      </w:tblGrid>
      <w:tr w:rsidR="0099005A" w14:paraId="04705D03" w14:textId="77777777" w:rsidTr="0099005A">
        <w:tc>
          <w:tcPr>
            <w:tcW w:w="4814" w:type="dxa"/>
            <w:vAlign w:val="center"/>
          </w:tcPr>
          <w:p w14:paraId="3C78E7F9" w14:textId="7523586E" w:rsidR="0099005A" w:rsidRDefault="0099005A" w:rsidP="00990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r w:rsidRPr="0098165B">
              <w:rPr>
                <w:b/>
                <w:sz w:val="22"/>
                <w:szCs w:val="22"/>
                <w:lang w:val="uk-UA"/>
              </w:rPr>
              <w:t>Вимоги замовника щодо необхідних технічних та якісних характеристик предмета закупівлі</w:t>
            </w:r>
          </w:p>
        </w:tc>
        <w:tc>
          <w:tcPr>
            <w:tcW w:w="4815" w:type="dxa"/>
            <w:vAlign w:val="center"/>
          </w:tcPr>
          <w:p w14:paraId="05681167" w14:textId="526E8C78" w:rsidR="0099005A" w:rsidRDefault="0099005A" w:rsidP="00990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r w:rsidRPr="0098165B">
              <w:rPr>
                <w:b/>
                <w:sz w:val="22"/>
                <w:szCs w:val="22"/>
                <w:lang w:val="uk-UA"/>
              </w:rPr>
              <w:t>Інформація про технічні та якісні характеристики предмета закупівлі, що пропонується Учасником процедури в його тендерній пропозиції із зазначенням фактичних характеристик товару*</w:t>
            </w:r>
          </w:p>
        </w:tc>
      </w:tr>
      <w:tr w:rsidR="00524EFF" w14:paraId="2A7F8738" w14:textId="77777777" w:rsidTr="00D71033">
        <w:tc>
          <w:tcPr>
            <w:tcW w:w="9629" w:type="dxa"/>
            <w:gridSpan w:val="2"/>
          </w:tcPr>
          <w:p w14:paraId="46ED532C" w14:textId="77777777" w:rsidR="00524EFF" w:rsidRPr="005C26F7" w:rsidRDefault="00524EFF" w:rsidP="00D71033">
            <w:pPr>
              <w:tabs>
                <w:tab w:val="num" w:pos="0"/>
              </w:tabs>
              <w:spacing w:before="120"/>
              <w:jc w:val="center"/>
              <w:rPr>
                <w:b/>
                <w:bCs/>
                <w:sz w:val="22"/>
                <w:szCs w:val="22"/>
              </w:rPr>
            </w:pPr>
            <w:proofErr w:type="spellStart"/>
            <w:r w:rsidRPr="00CB12E9">
              <w:rPr>
                <w:b/>
                <w:bCs/>
                <w:sz w:val="22"/>
                <w:szCs w:val="22"/>
              </w:rPr>
              <w:t>Набір</w:t>
            </w:r>
            <w:proofErr w:type="spellEnd"/>
            <w:r w:rsidRPr="00CB12E9">
              <w:rPr>
                <w:b/>
                <w:bCs/>
                <w:sz w:val="22"/>
                <w:szCs w:val="22"/>
              </w:rPr>
              <w:t xml:space="preserve"> для ПЛР у реальному </w:t>
            </w:r>
            <w:proofErr w:type="spellStart"/>
            <w:r w:rsidRPr="00CB12E9">
              <w:rPr>
                <w:b/>
                <w:bCs/>
                <w:sz w:val="22"/>
                <w:szCs w:val="22"/>
              </w:rPr>
              <w:t>часі</w:t>
            </w:r>
            <w:proofErr w:type="spellEnd"/>
            <w:r w:rsidRPr="00CB12E9">
              <w:rPr>
                <w:b/>
                <w:bCs/>
                <w:sz w:val="22"/>
                <w:szCs w:val="22"/>
              </w:rPr>
              <w:t xml:space="preserve"> - </w:t>
            </w:r>
            <w:r>
              <w:rPr>
                <w:b/>
                <w:bCs/>
                <w:sz w:val="22"/>
                <w:szCs w:val="22"/>
                <w:lang w:val="uk-UA"/>
              </w:rPr>
              <w:t>в</w:t>
            </w:r>
            <w:proofErr w:type="spellStart"/>
            <w:r w:rsidRPr="00CB12E9">
              <w:rPr>
                <w:b/>
                <w:bCs/>
                <w:sz w:val="22"/>
                <w:szCs w:val="22"/>
              </w:rPr>
              <w:t>изначення</w:t>
            </w:r>
            <w:proofErr w:type="spellEnd"/>
            <w:r w:rsidRPr="00CB12E9">
              <w:rPr>
                <w:b/>
                <w:bCs/>
                <w:sz w:val="22"/>
                <w:szCs w:val="22"/>
              </w:rPr>
              <w:t xml:space="preserve"> </w:t>
            </w:r>
            <w:proofErr w:type="spellStart"/>
            <w:r w:rsidRPr="00CB12E9">
              <w:rPr>
                <w:b/>
                <w:bCs/>
                <w:sz w:val="22"/>
                <w:szCs w:val="22"/>
              </w:rPr>
              <w:t>слідів</w:t>
            </w:r>
            <w:proofErr w:type="spellEnd"/>
            <w:r w:rsidRPr="00CB12E9">
              <w:rPr>
                <w:b/>
                <w:bCs/>
                <w:sz w:val="22"/>
                <w:szCs w:val="22"/>
              </w:rPr>
              <w:t xml:space="preserve"> </w:t>
            </w:r>
            <w:proofErr w:type="spellStart"/>
            <w:r w:rsidRPr="00CB12E9">
              <w:rPr>
                <w:b/>
                <w:bCs/>
                <w:sz w:val="22"/>
                <w:szCs w:val="22"/>
              </w:rPr>
              <w:t>м’яса</w:t>
            </w:r>
            <w:proofErr w:type="spellEnd"/>
            <w:r w:rsidRPr="00CB12E9">
              <w:rPr>
                <w:b/>
                <w:bCs/>
                <w:sz w:val="22"/>
                <w:szCs w:val="22"/>
              </w:rPr>
              <w:t xml:space="preserve"> ВРХ, 50 </w:t>
            </w:r>
            <w:proofErr w:type="spellStart"/>
            <w:r w:rsidRPr="00CB12E9">
              <w:rPr>
                <w:b/>
                <w:bCs/>
                <w:sz w:val="22"/>
                <w:szCs w:val="22"/>
              </w:rPr>
              <w:t>тестів</w:t>
            </w:r>
            <w:proofErr w:type="spellEnd"/>
          </w:p>
          <w:p w14:paraId="199CAC02" w14:textId="73D6A8D0" w:rsidR="00524EFF" w:rsidRDefault="00524EFF" w:rsidP="00D71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r>
              <w:rPr>
                <w:b/>
                <w:sz w:val="22"/>
                <w:szCs w:val="22"/>
                <w:lang w:val="uk-UA"/>
              </w:rPr>
              <w:t>3</w:t>
            </w:r>
            <w:r w:rsidRPr="000861D7">
              <w:rPr>
                <w:b/>
                <w:sz w:val="22"/>
                <w:szCs w:val="22"/>
                <w:lang w:val="uk-UA"/>
              </w:rPr>
              <w:t xml:space="preserve"> штук</w:t>
            </w:r>
            <w:r>
              <w:rPr>
                <w:b/>
                <w:sz w:val="22"/>
                <w:szCs w:val="22"/>
                <w:lang w:val="uk-UA"/>
              </w:rPr>
              <w:t>и</w:t>
            </w:r>
          </w:p>
        </w:tc>
      </w:tr>
      <w:tr w:rsidR="00524EFF" w14:paraId="0A1F5506" w14:textId="77777777" w:rsidTr="00D71033">
        <w:tc>
          <w:tcPr>
            <w:tcW w:w="4814" w:type="dxa"/>
          </w:tcPr>
          <w:p w14:paraId="7973358C" w14:textId="224BA520" w:rsidR="00524EFF" w:rsidRPr="00DF456C" w:rsidRDefault="00524EFF" w:rsidP="00D71033">
            <w:pPr>
              <w:suppressLineNumbers/>
              <w:tabs>
                <w:tab w:val="left" w:pos="2666"/>
              </w:tabs>
              <w:snapToGrid w:val="0"/>
              <w:rPr>
                <w:sz w:val="22"/>
                <w:szCs w:val="22"/>
              </w:rPr>
            </w:pPr>
            <w:proofErr w:type="spellStart"/>
            <w:r w:rsidRPr="00DF456C">
              <w:rPr>
                <w:sz w:val="22"/>
                <w:szCs w:val="22"/>
              </w:rPr>
              <w:t>Набір</w:t>
            </w:r>
            <w:proofErr w:type="spellEnd"/>
            <w:r>
              <w:rPr>
                <w:sz w:val="22"/>
                <w:szCs w:val="22"/>
                <w:lang w:val="uk-UA"/>
              </w:rPr>
              <w:t xml:space="preserve"> має відповідати </w:t>
            </w:r>
            <w:r>
              <w:rPr>
                <w:sz w:val="22"/>
                <w:szCs w:val="22"/>
              </w:rPr>
              <w:t>стандарт</w:t>
            </w:r>
            <w:proofErr w:type="spellStart"/>
            <w:r>
              <w:rPr>
                <w:sz w:val="22"/>
                <w:szCs w:val="22"/>
                <w:lang w:val="uk-UA"/>
              </w:rPr>
              <w:t>ам</w:t>
            </w:r>
            <w:proofErr w:type="spellEnd"/>
            <w:r>
              <w:rPr>
                <w:sz w:val="22"/>
                <w:szCs w:val="22"/>
              </w:rPr>
              <w:t xml:space="preserve"> ISO 20813 та ISO 20224-1,</w:t>
            </w:r>
            <w:r w:rsidRPr="00DF456C">
              <w:rPr>
                <w:sz w:val="22"/>
                <w:szCs w:val="22"/>
              </w:rPr>
              <w:t xml:space="preserve"> </w:t>
            </w:r>
            <w:proofErr w:type="spellStart"/>
            <w:r w:rsidRPr="00DF456C">
              <w:rPr>
                <w:sz w:val="22"/>
                <w:szCs w:val="22"/>
              </w:rPr>
              <w:t>дозволяє</w:t>
            </w:r>
            <w:proofErr w:type="spellEnd"/>
            <w:r w:rsidRPr="00DF456C">
              <w:rPr>
                <w:sz w:val="22"/>
                <w:szCs w:val="22"/>
              </w:rPr>
              <w:t xml:space="preserve"> </w:t>
            </w:r>
            <w:proofErr w:type="spellStart"/>
            <w:r w:rsidRPr="00DF456C">
              <w:rPr>
                <w:sz w:val="22"/>
                <w:szCs w:val="22"/>
              </w:rPr>
              <w:t>виявити</w:t>
            </w:r>
            <w:proofErr w:type="spellEnd"/>
            <w:r w:rsidRPr="00DF456C">
              <w:rPr>
                <w:sz w:val="22"/>
                <w:szCs w:val="22"/>
              </w:rPr>
              <w:t xml:space="preserve"> </w:t>
            </w:r>
            <w:r>
              <w:rPr>
                <w:sz w:val="22"/>
                <w:szCs w:val="22"/>
              </w:rPr>
              <w:t xml:space="preserve">ДНК </w:t>
            </w:r>
            <w:proofErr w:type="spellStart"/>
            <w:r>
              <w:rPr>
                <w:sz w:val="22"/>
                <w:szCs w:val="22"/>
              </w:rPr>
              <w:t>м’яса</w:t>
            </w:r>
            <w:proofErr w:type="spellEnd"/>
            <w:r>
              <w:rPr>
                <w:sz w:val="22"/>
                <w:szCs w:val="22"/>
              </w:rPr>
              <w:t xml:space="preserve"> ВРХ</w:t>
            </w:r>
            <w:r w:rsidRPr="00DF456C">
              <w:rPr>
                <w:sz w:val="22"/>
                <w:szCs w:val="22"/>
              </w:rPr>
              <w:t xml:space="preserve"> у </w:t>
            </w:r>
            <w:proofErr w:type="spellStart"/>
            <w:r>
              <w:rPr>
                <w:sz w:val="22"/>
                <w:szCs w:val="22"/>
              </w:rPr>
              <w:t>харчових</w:t>
            </w:r>
            <w:proofErr w:type="spellEnd"/>
            <w:r>
              <w:rPr>
                <w:sz w:val="22"/>
                <w:szCs w:val="22"/>
              </w:rPr>
              <w:t xml:space="preserve"> продуктах і </w:t>
            </w:r>
            <w:r w:rsidRPr="00DF456C">
              <w:rPr>
                <w:sz w:val="22"/>
                <w:szCs w:val="22"/>
              </w:rPr>
              <w:t xml:space="preserve">кормах методом </w:t>
            </w:r>
            <w:proofErr w:type="spellStart"/>
            <w:r w:rsidRPr="00DF456C">
              <w:rPr>
                <w:sz w:val="22"/>
                <w:szCs w:val="22"/>
              </w:rPr>
              <w:t>полімеразно</w:t>
            </w:r>
            <w:proofErr w:type="spellEnd"/>
            <w:r>
              <w:rPr>
                <w:sz w:val="22"/>
                <w:szCs w:val="22"/>
                <w:lang w:val="uk-UA"/>
              </w:rPr>
              <w:t xml:space="preserve">ї </w:t>
            </w:r>
            <w:proofErr w:type="spellStart"/>
            <w:r w:rsidRPr="00DF456C">
              <w:rPr>
                <w:sz w:val="22"/>
                <w:szCs w:val="22"/>
              </w:rPr>
              <w:t>ланцюгової</w:t>
            </w:r>
            <w:proofErr w:type="spellEnd"/>
            <w:r w:rsidRPr="00DF456C">
              <w:rPr>
                <w:sz w:val="22"/>
                <w:szCs w:val="22"/>
              </w:rPr>
              <w:t xml:space="preserve"> </w:t>
            </w:r>
            <w:proofErr w:type="spellStart"/>
            <w:r w:rsidRPr="00DF456C">
              <w:rPr>
                <w:sz w:val="22"/>
                <w:szCs w:val="22"/>
              </w:rPr>
              <w:t>реакції</w:t>
            </w:r>
            <w:proofErr w:type="spellEnd"/>
            <w:r w:rsidRPr="00DF456C">
              <w:rPr>
                <w:sz w:val="22"/>
                <w:szCs w:val="22"/>
              </w:rPr>
              <w:t xml:space="preserve"> в реальному </w:t>
            </w:r>
            <w:proofErr w:type="spellStart"/>
            <w:r w:rsidRPr="00DF456C">
              <w:rPr>
                <w:sz w:val="22"/>
                <w:szCs w:val="22"/>
              </w:rPr>
              <w:t>часі</w:t>
            </w:r>
            <w:proofErr w:type="spellEnd"/>
            <w:r w:rsidRPr="00DF456C">
              <w:rPr>
                <w:sz w:val="22"/>
                <w:szCs w:val="22"/>
              </w:rPr>
              <w:t>.</w:t>
            </w:r>
          </w:p>
          <w:p w14:paraId="53DA43A1" w14:textId="77777777" w:rsidR="00524EFF" w:rsidRPr="00DF456C" w:rsidRDefault="00524EFF" w:rsidP="00D71033">
            <w:pPr>
              <w:suppressLineNumbers/>
              <w:tabs>
                <w:tab w:val="left" w:pos="2666"/>
              </w:tabs>
              <w:snapToGrid w:val="0"/>
              <w:rPr>
                <w:sz w:val="22"/>
                <w:szCs w:val="22"/>
              </w:rPr>
            </w:pPr>
            <w:proofErr w:type="spellStart"/>
            <w:r w:rsidRPr="00DF456C">
              <w:rPr>
                <w:sz w:val="22"/>
                <w:szCs w:val="22"/>
              </w:rPr>
              <w:t>Набір</w:t>
            </w:r>
            <w:proofErr w:type="spellEnd"/>
            <w:r w:rsidRPr="00DF456C">
              <w:rPr>
                <w:sz w:val="22"/>
                <w:szCs w:val="22"/>
              </w:rPr>
              <w:t xml:space="preserve"> повинен </w:t>
            </w:r>
            <w:proofErr w:type="spellStart"/>
            <w:r w:rsidRPr="00DF456C">
              <w:rPr>
                <w:sz w:val="22"/>
                <w:szCs w:val="22"/>
              </w:rPr>
              <w:t>містити</w:t>
            </w:r>
            <w:proofErr w:type="spellEnd"/>
            <w:r w:rsidRPr="00DF456C">
              <w:rPr>
                <w:sz w:val="22"/>
                <w:szCs w:val="22"/>
              </w:rPr>
              <w:t>:</w:t>
            </w:r>
          </w:p>
          <w:p w14:paraId="7761566B" w14:textId="77777777" w:rsidR="00524EFF" w:rsidRPr="00DF456C" w:rsidRDefault="00524EFF" w:rsidP="00D71033">
            <w:pPr>
              <w:pStyle w:val="a6"/>
              <w:numPr>
                <w:ilvl w:val="0"/>
                <w:numId w:val="7"/>
              </w:numPr>
              <w:suppressLineNumbers/>
              <w:tabs>
                <w:tab w:val="left" w:pos="2666"/>
              </w:tabs>
              <w:snapToGrid w:val="0"/>
              <w:spacing w:after="0" w:line="240" w:lineRule="auto"/>
              <w:ind w:left="289" w:hanging="284"/>
            </w:pPr>
            <w:r w:rsidRPr="00DF456C">
              <w:t xml:space="preserve">Суміш </w:t>
            </w:r>
            <w:proofErr w:type="spellStart"/>
            <w:r w:rsidRPr="00DF456C">
              <w:t>олігонуклеотидів</w:t>
            </w:r>
            <w:proofErr w:type="spellEnd"/>
            <w:r w:rsidRPr="00DF456C">
              <w:t xml:space="preserve">– </w:t>
            </w:r>
            <w:r>
              <w:t>1 флакон</w:t>
            </w:r>
          </w:p>
          <w:p w14:paraId="6C3D4C64" w14:textId="77777777" w:rsidR="00524EFF" w:rsidRPr="00DF456C" w:rsidRDefault="00524EFF" w:rsidP="00D71033">
            <w:pPr>
              <w:pStyle w:val="a6"/>
              <w:numPr>
                <w:ilvl w:val="0"/>
                <w:numId w:val="7"/>
              </w:numPr>
              <w:suppressLineNumbers/>
              <w:tabs>
                <w:tab w:val="left" w:pos="2666"/>
              </w:tabs>
              <w:snapToGrid w:val="0"/>
              <w:spacing w:after="0" w:line="240" w:lineRule="auto"/>
              <w:ind w:left="263" w:hanging="263"/>
            </w:pPr>
            <w:r w:rsidRPr="005C26F7">
              <w:t>Реакційна суміш для ампліфікації (</w:t>
            </w:r>
            <w:proofErr w:type="spellStart"/>
            <w:r w:rsidRPr="005C26F7">
              <w:t>master</w:t>
            </w:r>
            <w:proofErr w:type="spellEnd"/>
            <w:r w:rsidRPr="005C26F7">
              <w:t xml:space="preserve"> mix) – 1 флакон</w:t>
            </w:r>
          </w:p>
          <w:p w14:paraId="06A88C8C" w14:textId="77777777" w:rsidR="00524EFF" w:rsidRPr="00DF456C" w:rsidRDefault="00524EFF" w:rsidP="00D71033">
            <w:pPr>
              <w:pStyle w:val="a6"/>
              <w:numPr>
                <w:ilvl w:val="0"/>
                <w:numId w:val="7"/>
              </w:numPr>
              <w:suppressLineNumbers/>
              <w:tabs>
                <w:tab w:val="left" w:pos="2666"/>
              </w:tabs>
              <w:snapToGrid w:val="0"/>
              <w:spacing w:after="0" w:line="240" w:lineRule="auto"/>
              <w:ind w:left="303" w:hanging="284"/>
            </w:pPr>
            <w:r w:rsidRPr="00DF456C">
              <w:t>Позитивний</w:t>
            </w:r>
            <w:r>
              <w:t xml:space="preserve"> контроль - 1 флакон</w:t>
            </w:r>
          </w:p>
          <w:p w14:paraId="0B247FD9" w14:textId="77777777" w:rsidR="00524EFF" w:rsidRPr="00DF456C" w:rsidRDefault="00524EFF" w:rsidP="00D71033">
            <w:pPr>
              <w:pStyle w:val="a6"/>
              <w:numPr>
                <w:ilvl w:val="0"/>
                <w:numId w:val="7"/>
              </w:numPr>
              <w:suppressLineNumbers/>
              <w:tabs>
                <w:tab w:val="left" w:pos="2666"/>
              </w:tabs>
              <w:snapToGrid w:val="0"/>
              <w:spacing w:after="0" w:line="240" w:lineRule="auto"/>
              <w:ind w:left="303" w:hanging="284"/>
            </w:pPr>
            <w:r>
              <w:t>Негативний контроль - 1 флакон</w:t>
            </w:r>
          </w:p>
          <w:p w14:paraId="12496906" w14:textId="77777777" w:rsidR="00524EFF" w:rsidRDefault="00524EFF" w:rsidP="00D71033">
            <w:pPr>
              <w:pStyle w:val="a6"/>
              <w:numPr>
                <w:ilvl w:val="0"/>
                <w:numId w:val="7"/>
              </w:numPr>
              <w:suppressLineNumbers/>
              <w:tabs>
                <w:tab w:val="left" w:pos="2666"/>
              </w:tabs>
              <w:snapToGrid w:val="0"/>
              <w:spacing w:after="0" w:line="240" w:lineRule="auto"/>
              <w:ind w:left="303" w:hanging="284"/>
            </w:pPr>
            <w:r>
              <w:t>Розчинник - 1 флакон</w:t>
            </w:r>
          </w:p>
          <w:p w14:paraId="254EBFB5" w14:textId="77777777" w:rsidR="00524EFF" w:rsidRPr="00FF5799" w:rsidRDefault="00524EFF" w:rsidP="00D71033">
            <w:pPr>
              <w:suppressLineNumbers/>
              <w:tabs>
                <w:tab w:val="left" w:pos="2666"/>
              </w:tabs>
              <w:snapToGrid w:val="0"/>
              <w:ind w:left="19"/>
              <w:rPr>
                <w:sz w:val="22"/>
                <w:szCs w:val="22"/>
              </w:rPr>
            </w:pPr>
            <w:proofErr w:type="spellStart"/>
            <w:r w:rsidRPr="005C26F7">
              <w:rPr>
                <w:sz w:val="22"/>
                <w:szCs w:val="22"/>
              </w:rPr>
              <w:lastRenderedPageBreak/>
              <w:t>Реакційна</w:t>
            </w:r>
            <w:proofErr w:type="spellEnd"/>
            <w:r w:rsidRPr="005C26F7">
              <w:rPr>
                <w:sz w:val="22"/>
                <w:szCs w:val="22"/>
              </w:rPr>
              <w:t xml:space="preserve"> </w:t>
            </w:r>
            <w:proofErr w:type="spellStart"/>
            <w:r w:rsidRPr="005C26F7">
              <w:rPr>
                <w:sz w:val="22"/>
                <w:szCs w:val="22"/>
              </w:rPr>
              <w:t>суміш</w:t>
            </w:r>
            <w:proofErr w:type="spellEnd"/>
            <w:r w:rsidRPr="005C26F7">
              <w:rPr>
                <w:sz w:val="22"/>
                <w:szCs w:val="22"/>
              </w:rPr>
              <w:t xml:space="preserve"> для </w:t>
            </w:r>
            <w:proofErr w:type="spellStart"/>
            <w:r w:rsidRPr="005C26F7">
              <w:rPr>
                <w:sz w:val="22"/>
                <w:szCs w:val="22"/>
              </w:rPr>
              <w:t>ампліфікації</w:t>
            </w:r>
            <w:proofErr w:type="spellEnd"/>
            <w:r w:rsidRPr="005C26F7">
              <w:rPr>
                <w:sz w:val="22"/>
                <w:szCs w:val="22"/>
              </w:rPr>
              <w:t xml:space="preserve"> </w:t>
            </w:r>
            <w:r>
              <w:rPr>
                <w:sz w:val="22"/>
                <w:szCs w:val="22"/>
                <w:lang w:val="uk-UA"/>
              </w:rPr>
              <w:t>повинна містити</w:t>
            </w:r>
            <w:r w:rsidRPr="00D01801">
              <w:rPr>
                <w:sz w:val="22"/>
                <w:szCs w:val="22"/>
              </w:rPr>
              <w:t xml:space="preserve"> ROX як </w:t>
            </w:r>
            <w:proofErr w:type="spellStart"/>
            <w:r w:rsidRPr="00D01801">
              <w:rPr>
                <w:sz w:val="22"/>
                <w:szCs w:val="22"/>
              </w:rPr>
              <w:t>пасивний</w:t>
            </w:r>
            <w:proofErr w:type="spellEnd"/>
            <w:r w:rsidRPr="00D01801">
              <w:rPr>
                <w:sz w:val="22"/>
                <w:szCs w:val="22"/>
              </w:rPr>
              <w:t xml:space="preserve"> </w:t>
            </w:r>
            <w:proofErr w:type="spellStart"/>
            <w:r w:rsidRPr="00D01801">
              <w:rPr>
                <w:sz w:val="22"/>
                <w:szCs w:val="22"/>
              </w:rPr>
              <w:t>еталонний</w:t>
            </w:r>
            <w:proofErr w:type="spellEnd"/>
            <w:r w:rsidRPr="00D01801">
              <w:rPr>
                <w:sz w:val="22"/>
                <w:szCs w:val="22"/>
              </w:rPr>
              <w:t xml:space="preserve"> </w:t>
            </w:r>
            <w:proofErr w:type="spellStart"/>
            <w:r w:rsidRPr="00D01801">
              <w:rPr>
                <w:sz w:val="22"/>
                <w:szCs w:val="22"/>
              </w:rPr>
              <w:t>барвник</w:t>
            </w:r>
            <w:proofErr w:type="spellEnd"/>
            <w:r>
              <w:rPr>
                <w:sz w:val="22"/>
                <w:szCs w:val="22"/>
              </w:rPr>
              <w:t>.</w:t>
            </w:r>
          </w:p>
          <w:p w14:paraId="591D42E4" w14:textId="77777777" w:rsidR="00524EFF" w:rsidRPr="00DF456C" w:rsidRDefault="00524EFF" w:rsidP="00D71033">
            <w:pPr>
              <w:suppressLineNumbers/>
              <w:tabs>
                <w:tab w:val="left" w:pos="2666"/>
              </w:tabs>
              <w:snapToGrid w:val="0"/>
              <w:rPr>
                <w:sz w:val="22"/>
                <w:szCs w:val="22"/>
              </w:rPr>
            </w:pPr>
            <w:proofErr w:type="spellStart"/>
            <w:r>
              <w:rPr>
                <w:sz w:val="22"/>
                <w:szCs w:val="22"/>
              </w:rPr>
              <w:t>Цільові</w:t>
            </w:r>
            <w:proofErr w:type="spellEnd"/>
            <w:r>
              <w:rPr>
                <w:sz w:val="22"/>
                <w:szCs w:val="22"/>
              </w:rPr>
              <w:t xml:space="preserve"> </w:t>
            </w:r>
            <w:proofErr w:type="spellStart"/>
            <w:r>
              <w:rPr>
                <w:sz w:val="22"/>
                <w:szCs w:val="22"/>
              </w:rPr>
              <w:t>послідовності</w:t>
            </w:r>
            <w:proofErr w:type="spellEnd"/>
            <w:r>
              <w:rPr>
                <w:sz w:val="22"/>
                <w:szCs w:val="22"/>
              </w:rPr>
              <w:t xml:space="preserve"> </w:t>
            </w:r>
            <w:proofErr w:type="spellStart"/>
            <w:r>
              <w:rPr>
                <w:sz w:val="22"/>
                <w:szCs w:val="22"/>
              </w:rPr>
              <w:t>м’яса</w:t>
            </w:r>
            <w:proofErr w:type="spellEnd"/>
            <w:r>
              <w:rPr>
                <w:sz w:val="22"/>
                <w:szCs w:val="22"/>
              </w:rPr>
              <w:t xml:space="preserve"> </w:t>
            </w:r>
            <w:proofErr w:type="spellStart"/>
            <w:r>
              <w:rPr>
                <w:sz w:val="22"/>
                <w:szCs w:val="22"/>
              </w:rPr>
              <w:t>виявляються</w:t>
            </w:r>
            <w:proofErr w:type="spellEnd"/>
            <w:r>
              <w:rPr>
                <w:sz w:val="22"/>
                <w:szCs w:val="22"/>
              </w:rPr>
              <w:t xml:space="preserve"> за </w:t>
            </w:r>
            <w:proofErr w:type="spellStart"/>
            <w:r>
              <w:rPr>
                <w:sz w:val="22"/>
                <w:szCs w:val="22"/>
              </w:rPr>
              <w:t>допомогою</w:t>
            </w:r>
            <w:proofErr w:type="spellEnd"/>
            <w:r>
              <w:rPr>
                <w:sz w:val="22"/>
                <w:szCs w:val="22"/>
              </w:rPr>
              <w:t xml:space="preserve"> </w:t>
            </w:r>
            <w:proofErr w:type="spellStart"/>
            <w:r>
              <w:rPr>
                <w:sz w:val="22"/>
                <w:szCs w:val="22"/>
              </w:rPr>
              <w:t>флуорофора</w:t>
            </w:r>
            <w:proofErr w:type="spellEnd"/>
            <w:r>
              <w:rPr>
                <w:sz w:val="22"/>
                <w:szCs w:val="22"/>
              </w:rPr>
              <w:t xml:space="preserve"> FAM</w:t>
            </w:r>
            <w:r w:rsidRPr="00DF456C">
              <w:rPr>
                <w:w w:val="105"/>
                <w:sz w:val="22"/>
                <w:szCs w:val="22"/>
              </w:rPr>
              <w:t>.</w:t>
            </w:r>
            <w:r w:rsidRPr="00DF456C">
              <w:rPr>
                <w:sz w:val="22"/>
                <w:szCs w:val="22"/>
              </w:rPr>
              <w:br/>
            </w:r>
            <w:proofErr w:type="spellStart"/>
            <w:r w:rsidRPr="00DF456C">
              <w:rPr>
                <w:sz w:val="22"/>
                <w:szCs w:val="22"/>
              </w:rPr>
              <w:t>Умови</w:t>
            </w:r>
            <w:proofErr w:type="spellEnd"/>
            <w:r w:rsidRPr="00DF456C">
              <w:rPr>
                <w:sz w:val="22"/>
                <w:szCs w:val="22"/>
              </w:rPr>
              <w:t xml:space="preserve"> </w:t>
            </w:r>
            <w:proofErr w:type="spellStart"/>
            <w:r w:rsidRPr="00DF456C">
              <w:rPr>
                <w:sz w:val="22"/>
                <w:szCs w:val="22"/>
              </w:rPr>
              <w:t>зберігання</w:t>
            </w:r>
            <w:proofErr w:type="spellEnd"/>
            <w:r w:rsidRPr="00DF456C">
              <w:rPr>
                <w:sz w:val="22"/>
                <w:szCs w:val="22"/>
              </w:rPr>
              <w:t xml:space="preserve"> </w:t>
            </w:r>
            <w:proofErr w:type="gramStart"/>
            <w:r w:rsidRPr="00DF456C">
              <w:rPr>
                <w:sz w:val="22"/>
                <w:szCs w:val="22"/>
              </w:rPr>
              <w:t>-</w:t>
            </w:r>
            <w:r>
              <w:rPr>
                <w:sz w:val="22"/>
                <w:szCs w:val="22"/>
              </w:rPr>
              <w:t xml:space="preserve"> </w:t>
            </w:r>
            <w:r w:rsidRPr="00DF456C">
              <w:rPr>
                <w:sz w:val="22"/>
                <w:szCs w:val="22"/>
              </w:rPr>
              <w:t xml:space="preserve"> </w:t>
            </w:r>
            <w:r w:rsidRPr="004D0B6D">
              <w:rPr>
                <w:sz w:val="22"/>
                <w:szCs w:val="22"/>
              </w:rPr>
              <w:t>-</w:t>
            </w:r>
            <w:proofErr w:type="gramEnd"/>
            <w:r w:rsidRPr="004D0B6D">
              <w:rPr>
                <w:sz w:val="22"/>
                <w:szCs w:val="22"/>
              </w:rPr>
              <w:t>18…-20 ºC</w:t>
            </w:r>
          </w:p>
          <w:p w14:paraId="529C1140" w14:textId="77777777" w:rsidR="00524EFF" w:rsidRDefault="00524EFF" w:rsidP="00D71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uk-UA"/>
              </w:rPr>
            </w:pPr>
            <w:proofErr w:type="spellStart"/>
            <w:r w:rsidRPr="00DF456C">
              <w:rPr>
                <w:sz w:val="22"/>
                <w:szCs w:val="22"/>
              </w:rPr>
              <w:t>Термін</w:t>
            </w:r>
            <w:proofErr w:type="spellEnd"/>
            <w:r w:rsidRPr="00DF456C">
              <w:rPr>
                <w:sz w:val="22"/>
                <w:szCs w:val="22"/>
              </w:rPr>
              <w:t xml:space="preserve"> </w:t>
            </w:r>
            <w:proofErr w:type="spellStart"/>
            <w:r w:rsidRPr="00DF456C">
              <w:rPr>
                <w:sz w:val="22"/>
                <w:szCs w:val="22"/>
              </w:rPr>
              <w:t>придатності</w:t>
            </w:r>
            <w:proofErr w:type="spellEnd"/>
            <w:r w:rsidRPr="00DF456C">
              <w:rPr>
                <w:sz w:val="22"/>
                <w:szCs w:val="22"/>
              </w:rPr>
              <w:t xml:space="preserve"> – </w:t>
            </w:r>
            <w:r>
              <w:rPr>
                <w:sz w:val="22"/>
                <w:szCs w:val="22"/>
              </w:rPr>
              <w:t>12</w:t>
            </w:r>
            <w:r w:rsidRPr="00DF456C">
              <w:rPr>
                <w:sz w:val="22"/>
                <w:szCs w:val="22"/>
              </w:rPr>
              <w:t xml:space="preserve"> </w:t>
            </w:r>
            <w:proofErr w:type="spellStart"/>
            <w:r w:rsidRPr="00DF456C">
              <w:rPr>
                <w:sz w:val="22"/>
                <w:szCs w:val="22"/>
              </w:rPr>
              <w:t>місяців</w:t>
            </w:r>
            <w:proofErr w:type="spellEnd"/>
            <w:r>
              <w:rPr>
                <w:sz w:val="22"/>
                <w:szCs w:val="22"/>
              </w:rPr>
              <w:t>.</w:t>
            </w:r>
          </w:p>
        </w:tc>
        <w:tc>
          <w:tcPr>
            <w:tcW w:w="4815" w:type="dxa"/>
          </w:tcPr>
          <w:p w14:paraId="484E97B8" w14:textId="77777777" w:rsidR="00524EFF" w:rsidRDefault="00524EFF" w:rsidP="00D71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uk-UA"/>
              </w:rPr>
            </w:pPr>
          </w:p>
        </w:tc>
      </w:tr>
      <w:tr w:rsidR="0099005A" w14:paraId="34CAB221" w14:textId="77777777" w:rsidTr="00495C4C">
        <w:tc>
          <w:tcPr>
            <w:tcW w:w="9629" w:type="dxa"/>
            <w:gridSpan w:val="2"/>
          </w:tcPr>
          <w:p w14:paraId="28909BCE" w14:textId="46B30CAB" w:rsidR="0099005A" w:rsidRPr="005C26F7" w:rsidRDefault="00125464" w:rsidP="00495C4C">
            <w:pPr>
              <w:tabs>
                <w:tab w:val="num" w:pos="0"/>
              </w:tabs>
              <w:spacing w:before="120"/>
              <w:jc w:val="center"/>
              <w:rPr>
                <w:b/>
                <w:bCs/>
                <w:sz w:val="22"/>
                <w:szCs w:val="22"/>
              </w:rPr>
            </w:pPr>
            <w:r>
              <w:rPr>
                <w:b/>
                <w:bCs/>
                <w:sz w:val="22"/>
                <w:szCs w:val="22"/>
                <w:lang w:val="uk-UA"/>
              </w:rPr>
              <w:t>Набір</w:t>
            </w:r>
            <w:r w:rsidR="0099005A" w:rsidRPr="00CB12E9">
              <w:rPr>
                <w:b/>
                <w:bCs/>
                <w:sz w:val="22"/>
                <w:szCs w:val="22"/>
              </w:rPr>
              <w:t xml:space="preserve"> для </w:t>
            </w:r>
            <w:proofErr w:type="spellStart"/>
            <w:r w:rsidR="0099005A" w:rsidRPr="00CB12E9">
              <w:rPr>
                <w:b/>
                <w:bCs/>
                <w:sz w:val="22"/>
                <w:szCs w:val="22"/>
              </w:rPr>
              <w:t>детекції</w:t>
            </w:r>
            <w:proofErr w:type="spellEnd"/>
            <w:r w:rsidR="0099005A" w:rsidRPr="00CB12E9">
              <w:rPr>
                <w:b/>
                <w:bCs/>
                <w:sz w:val="22"/>
                <w:szCs w:val="22"/>
              </w:rPr>
              <w:t xml:space="preserve"> ГМ </w:t>
            </w:r>
            <w:proofErr w:type="spellStart"/>
            <w:r w:rsidR="0099005A" w:rsidRPr="00CB12E9">
              <w:rPr>
                <w:b/>
                <w:bCs/>
                <w:sz w:val="22"/>
                <w:szCs w:val="22"/>
              </w:rPr>
              <w:t>картоплі</w:t>
            </w:r>
            <w:proofErr w:type="spellEnd"/>
            <w:r w:rsidR="0099005A" w:rsidRPr="00CB12E9">
              <w:rPr>
                <w:b/>
                <w:bCs/>
                <w:sz w:val="22"/>
                <w:szCs w:val="22"/>
              </w:rPr>
              <w:t xml:space="preserve"> EH92-527</w:t>
            </w:r>
            <w:r w:rsidR="0099005A">
              <w:rPr>
                <w:b/>
                <w:bCs/>
                <w:sz w:val="22"/>
                <w:szCs w:val="22"/>
                <w:lang w:val="uk-UA"/>
              </w:rPr>
              <w:t xml:space="preserve">, </w:t>
            </w:r>
            <w:r w:rsidR="0099005A" w:rsidRPr="00CB12E9">
              <w:rPr>
                <w:b/>
                <w:bCs/>
                <w:sz w:val="22"/>
                <w:szCs w:val="22"/>
              </w:rPr>
              <w:t xml:space="preserve">50 </w:t>
            </w:r>
            <w:proofErr w:type="spellStart"/>
            <w:r w:rsidR="0099005A" w:rsidRPr="00CB12E9">
              <w:rPr>
                <w:b/>
                <w:bCs/>
                <w:sz w:val="22"/>
                <w:szCs w:val="22"/>
              </w:rPr>
              <w:t>тестів</w:t>
            </w:r>
            <w:proofErr w:type="spellEnd"/>
          </w:p>
          <w:p w14:paraId="4EB5F026" w14:textId="73EC55FC" w:rsidR="0099005A" w:rsidRDefault="00A83308" w:rsidP="0049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r>
              <w:rPr>
                <w:b/>
                <w:sz w:val="22"/>
                <w:szCs w:val="22"/>
                <w:lang w:val="uk-UA"/>
              </w:rPr>
              <w:t>1</w:t>
            </w:r>
            <w:r w:rsidR="000861D7">
              <w:rPr>
                <w:b/>
                <w:sz w:val="22"/>
                <w:szCs w:val="22"/>
                <w:lang w:val="uk-UA"/>
              </w:rPr>
              <w:t xml:space="preserve"> </w:t>
            </w:r>
            <w:r w:rsidR="000861D7" w:rsidRPr="000861D7">
              <w:rPr>
                <w:b/>
                <w:sz w:val="22"/>
                <w:szCs w:val="22"/>
                <w:lang w:val="uk-UA"/>
              </w:rPr>
              <w:t>штук</w:t>
            </w:r>
            <w:r>
              <w:rPr>
                <w:b/>
                <w:sz w:val="22"/>
                <w:szCs w:val="22"/>
                <w:lang w:val="uk-UA"/>
              </w:rPr>
              <w:t>а</w:t>
            </w:r>
          </w:p>
        </w:tc>
      </w:tr>
      <w:tr w:rsidR="0099005A" w14:paraId="4B33D44D" w14:textId="77777777" w:rsidTr="0099005A">
        <w:tc>
          <w:tcPr>
            <w:tcW w:w="4814" w:type="dxa"/>
          </w:tcPr>
          <w:p w14:paraId="7967F6BF" w14:textId="11D797C8" w:rsidR="0099005A" w:rsidRPr="00D01801" w:rsidRDefault="0099005A" w:rsidP="0099005A">
            <w:pPr>
              <w:tabs>
                <w:tab w:val="num" w:pos="0"/>
              </w:tabs>
              <w:rPr>
                <w:sz w:val="22"/>
                <w:szCs w:val="22"/>
              </w:rPr>
            </w:pPr>
            <w:r w:rsidRPr="00D01801">
              <w:rPr>
                <w:sz w:val="22"/>
                <w:szCs w:val="22"/>
              </w:rPr>
              <w:t xml:space="preserve">Тест-система </w:t>
            </w:r>
            <w:proofErr w:type="spellStart"/>
            <w:r w:rsidRPr="00D01801">
              <w:rPr>
                <w:sz w:val="22"/>
                <w:szCs w:val="22"/>
              </w:rPr>
              <w:t>дозволяє</w:t>
            </w:r>
            <w:proofErr w:type="spellEnd"/>
            <w:r w:rsidRPr="00D01801">
              <w:rPr>
                <w:sz w:val="22"/>
                <w:szCs w:val="22"/>
              </w:rPr>
              <w:t xml:space="preserve"> </w:t>
            </w:r>
            <w:proofErr w:type="spellStart"/>
            <w:r w:rsidRPr="00D01801">
              <w:rPr>
                <w:sz w:val="22"/>
                <w:szCs w:val="22"/>
              </w:rPr>
              <w:t>виявляти</w:t>
            </w:r>
            <w:proofErr w:type="spellEnd"/>
            <w:r w:rsidRPr="00D01801">
              <w:rPr>
                <w:sz w:val="22"/>
                <w:szCs w:val="22"/>
              </w:rPr>
              <w:t xml:space="preserve"> ГМ </w:t>
            </w:r>
            <w:proofErr w:type="spellStart"/>
            <w:r w:rsidRPr="00D01801">
              <w:rPr>
                <w:sz w:val="22"/>
                <w:szCs w:val="22"/>
              </w:rPr>
              <w:t>картоплю</w:t>
            </w:r>
            <w:proofErr w:type="spellEnd"/>
            <w:r w:rsidRPr="00D01801">
              <w:rPr>
                <w:sz w:val="22"/>
                <w:szCs w:val="22"/>
              </w:rPr>
              <w:t xml:space="preserve"> EH92-527 в </w:t>
            </w:r>
            <w:proofErr w:type="spellStart"/>
            <w:r w:rsidRPr="00D01801">
              <w:rPr>
                <w:sz w:val="22"/>
                <w:szCs w:val="22"/>
              </w:rPr>
              <w:t>екстрактах</w:t>
            </w:r>
            <w:proofErr w:type="spellEnd"/>
            <w:r w:rsidRPr="00D01801">
              <w:rPr>
                <w:sz w:val="22"/>
                <w:szCs w:val="22"/>
              </w:rPr>
              <w:t xml:space="preserve"> ДНК</w:t>
            </w:r>
            <w:r>
              <w:rPr>
                <w:sz w:val="22"/>
                <w:szCs w:val="22"/>
              </w:rPr>
              <w:t xml:space="preserve"> </w:t>
            </w:r>
            <w:proofErr w:type="spellStart"/>
            <w:r>
              <w:rPr>
                <w:sz w:val="22"/>
                <w:szCs w:val="22"/>
              </w:rPr>
              <w:t>продуктів</w:t>
            </w:r>
            <w:proofErr w:type="spellEnd"/>
            <w:r>
              <w:rPr>
                <w:sz w:val="22"/>
                <w:szCs w:val="22"/>
              </w:rPr>
              <w:t xml:space="preserve"> </w:t>
            </w:r>
            <w:proofErr w:type="spellStart"/>
            <w:r>
              <w:rPr>
                <w:sz w:val="22"/>
                <w:szCs w:val="22"/>
              </w:rPr>
              <w:t>харчування</w:t>
            </w:r>
            <w:proofErr w:type="spellEnd"/>
            <w:r>
              <w:rPr>
                <w:sz w:val="22"/>
                <w:szCs w:val="22"/>
              </w:rPr>
              <w:t xml:space="preserve"> та </w:t>
            </w:r>
            <w:proofErr w:type="spellStart"/>
            <w:r>
              <w:rPr>
                <w:sz w:val="22"/>
                <w:szCs w:val="22"/>
              </w:rPr>
              <w:t>кормів</w:t>
            </w:r>
            <w:proofErr w:type="spellEnd"/>
            <w:r>
              <w:rPr>
                <w:sz w:val="22"/>
                <w:szCs w:val="22"/>
              </w:rPr>
              <w:t xml:space="preserve"> методом </w:t>
            </w:r>
            <w:proofErr w:type="spellStart"/>
            <w:r w:rsidRPr="00D01801">
              <w:rPr>
                <w:sz w:val="22"/>
                <w:szCs w:val="22"/>
              </w:rPr>
              <w:t>полімеразно</w:t>
            </w:r>
            <w:proofErr w:type="spellEnd"/>
            <w:r w:rsidR="00A83308">
              <w:rPr>
                <w:sz w:val="22"/>
                <w:szCs w:val="22"/>
                <w:lang w:val="uk-UA"/>
              </w:rPr>
              <w:t xml:space="preserve">ї </w:t>
            </w:r>
            <w:proofErr w:type="spellStart"/>
            <w:r w:rsidRPr="00D01801">
              <w:rPr>
                <w:sz w:val="22"/>
                <w:szCs w:val="22"/>
              </w:rPr>
              <w:t>ланцюгової</w:t>
            </w:r>
            <w:proofErr w:type="spellEnd"/>
            <w:r w:rsidRPr="00D01801">
              <w:rPr>
                <w:sz w:val="22"/>
                <w:szCs w:val="22"/>
              </w:rPr>
              <w:t xml:space="preserve"> </w:t>
            </w:r>
            <w:proofErr w:type="spellStart"/>
            <w:r w:rsidRPr="00D01801">
              <w:rPr>
                <w:sz w:val="22"/>
                <w:szCs w:val="22"/>
              </w:rPr>
              <w:t>реакції</w:t>
            </w:r>
            <w:proofErr w:type="spellEnd"/>
            <w:r w:rsidRPr="00D01801">
              <w:rPr>
                <w:sz w:val="22"/>
                <w:szCs w:val="22"/>
              </w:rPr>
              <w:t xml:space="preserve"> в реальному </w:t>
            </w:r>
            <w:proofErr w:type="spellStart"/>
            <w:r w:rsidRPr="00D01801">
              <w:rPr>
                <w:sz w:val="22"/>
                <w:szCs w:val="22"/>
              </w:rPr>
              <w:t>часі</w:t>
            </w:r>
            <w:proofErr w:type="spellEnd"/>
            <w:r>
              <w:rPr>
                <w:sz w:val="22"/>
                <w:szCs w:val="22"/>
              </w:rPr>
              <w:t>.</w:t>
            </w:r>
          </w:p>
          <w:p w14:paraId="2471FD71" w14:textId="77777777" w:rsidR="0099005A" w:rsidRPr="00D01801" w:rsidRDefault="0099005A" w:rsidP="0099005A">
            <w:pPr>
              <w:tabs>
                <w:tab w:val="num" w:pos="0"/>
              </w:tabs>
              <w:rPr>
                <w:sz w:val="22"/>
                <w:szCs w:val="22"/>
              </w:rPr>
            </w:pPr>
            <w:proofErr w:type="spellStart"/>
            <w:r w:rsidRPr="00DF456C">
              <w:rPr>
                <w:sz w:val="22"/>
                <w:szCs w:val="22"/>
              </w:rPr>
              <w:t>Набір</w:t>
            </w:r>
            <w:proofErr w:type="spellEnd"/>
            <w:r w:rsidRPr="00DF456C">
              <w:rPr>
                <w:sz w:val="22"/>
                <w:szCs w:val="22"/>
              </w:rPr>
              <w:t xml:space="preserve"> повинен </w:t>
            </w:r>
            <w:proofErr w:type="spellStart"/>
            <w:r w:rsidRPr="00DF456C">
              <w:rPr>
                <w:sz w:val="22"/>
                <w:szCs w:val="22"/>
              </w:rPr>
              <w:t>містити</w:t>
            </w:r>
            <w:proofErr w:type="spellEnd"/>
            <w:r w:rsidRPr="00D01801">
              <w:rPr>
                <w:sz w:val="22"/>
                <w:szCs w:val="22"/>
              </w:rPr>
              <w:t>:</w:t>
            </w:r>
          </w:p>
          <w:p w14:paraId="44149BDC" w14:textId="77777777" w:rsidR="0099005A" w:rsidRPr="00CB12E9" w:rsidRDefault="0099005A" w:rsidP="0099005A">
            <w:pPr>
              <w:tabs>
                <w:tab w:val="num" w:pos="0"/>
              </w:tabs>
              <w:rPr>
                <w:sz w:val="22"/>
                <w:szCs w:val="22"/>
              </w:rPr>
            </w:pPr>
            <w:r w:rsidRPr="00D01801">
              <w:rPr>
                <w:sz w:val="22"/>
                <w:szCs w:val="22"/>
              </w:rPr>
              <w:t xml:space="preserve">1. </w:t>
            </w:r>
            <w:proofErr w:type="spellStart"/>
            <w:r w:rsidRPr="00CB12E9">
              <w:rPr>
                <w:sz w:val="22"/>
                <w:szCs w:val="22"/>
              </w:rPr>
              <w:t>Суміш</w:t>
            </w:r>
            <w:proofErr w:type="spellEnd"/>
            <w:r w:rsidRPr="00CB12E9">
              <w:rPr>
                <w:sz w:val="22"/>
                <w:szCs w:val="22"/>
              </w:rPr>
              <w:t xml:space="preserve"> </w:t>
            </w:r>
            <w:proofErr w:type="spellStart"/>
            <w:r w:rsidRPr="00CB12E9">
              <w:rPr>
                <w:sz w:val="22"/>
                <w:szCs w:val="22"/>
              </w:rPr>
              <w:t>олігонуклеотидів</w:t>
            </w:r>
            <w:proofErr w:type="spellEnd"/>
            <w:r w:rsidRPr="00CB12E9">
              <w:rPr>
                <w:sz w:val="22"/>
                <w:szCs w:val="22"/>
                <w:lang w:val="uk-UA"/>
              </w:rPr>
              <w:t xml:space="preserve"> </w:t>
            </w:r>
            <w:r w:rsidRPr="00CB12E9">
              <w:rPr>
                <w:sz w:val="22"/>
                <w:szCs w:val="22"/>
              </w:rPr>
              <w:t>– 1 флакон</w:t>
            </w:r>
          </w:p>
          <w:p w14:paraId="65AC2F85" w14:textId="77777777" w:rsidR="0099005A" w:rsidRPr="00DF456C" w:rsidRDefault="0099005A" w:rsidP="0099005A">
            <w:pPr>
              <w:suppressLineNumbers/>
              <w:tabs>
                <w:tab w:val="left" w:pos="2666"/>
              </w:tabs>
              <w:snapToGrid w:val="0"/>
            </w:pPr>
            <w:r w:rsidRPr="00CB12E9">
              <w:rPr>
                <w:sz w:val="22"/>
                <w:szCs w:val="22"/>
              </w:rPr>
              <w:t xml:space="preserve">2. </w:t>
            </w:r>
            <w:proofErr w:type="spellStart"/>
            <w:r w:rsidRPr="00CB12E9">
              <w:rPr>
                <w:sz w:val="22"/>
                <w:szCs w:val="22"/>
              </w:rPr>
              <w:t>Реакційна</w:t>
            </w:r>
            <w:proofErr w:type="spellEnd"/>
            <w:r w:rsidRPr="00CB12E9">
              <w:rPr>
                <w:sz w:val="22"/>
                <w:szCs w:val="22"/>
              </w:rPr>
              <w:t xml:space="preserve"> </w:t>
            </w:r>
            <w:proofErr w:type="spellStart"/>
            <w:r w:rsidRPr="00CB12E9">
              <w:rPr>
                <w:sz w:val="22"/>
                <w:szCs w:val="22"/>
              </w:rPr>
              <w:t>суміш</w:t>
            </w:r>
            <w:proofErr w:type="spellEnd"/>
            <w:r w:rsidRPr="00CB12E9">
              <w:rPr>
                <w:sz w:val="22"/>
                <w:szCs w:val="22"/>
              </w:rPr>
              <w:t xml:space="preserve"> для </w:t>
            </w:r>
            <w:proofErr w:type="spellStart"/>
            <w:r w:rsidRPr="00CB12E9">
              <w:rPr>
                <w:sz w:val="22"/>
                <w:szCs w:val="22"/>
              </w:rPr>
              <w:t>ампліфікації</w:t>
            </w:r>
            <w:proofErr w:type="spellEnd"/>
            <w:r w:rsidRPr="00CB12E9">
              <w:rPr>
                <w:sz w:val="22"/>
                <w:szCs w:val="22"/>
              </w:rPr>
              <w:t xml:space="preserve"> (</w:t>
            </w:r>
            <w:proofErr w:type="spellStart"/>
            <w:r w:rsidRPr="00CB12E9">
              <w:rPr>
                <w:sz w:val="22"/>
                <w:szCs w:val="22"/>
              </w:rPr>
              <w:t>master</w:t>
            </w:r>
            <w:proofErr w:type="spellEnd"/>
            <w:r w:rsidRPr="00CB12E9">
              <w:rPr>
                <w:sz w:val="22"/>
                <w:szCs w:val="22"/>
              </w:rPr>
              <w:t xml:space="preserve"> </w:t>
            </w:r>
            <w:proofErr w:type="spellStart"/>
            <w:r w:rsidRPr="00CB12E9">
              <w:rPr>
                <w:sz w:val="22"/>
                <w:szCs w:val="22"/>
              </w:rPr>
              <w:t>mix</w:t>
            </w:r>
            <w:proofErr w:type="spellEnd"/>
            <w:r w:rsidRPr="00CB12E9">
              <w:rPr>
                <w:sz w:val="22"/>
                <w:szCs w:val="22"/>
              </w:rPr>
              <w:t>) – 1 флак</w:t>
            </w:r>
            <w:r w:rsidRPr="005C26F7">
              <w:t>он</w:t>
            </w:r>
          </w:p>
          <w:p w14:paraId="19A7F10A" w14:textId="77777777" w:rsidR="0099005A" w:rsidRPr="00D01801" w:rsidRDefault="0099005A" w:rsidP="0099005A">
            <w:pPr>
              <w:tabs>
                <w:tab w:val="num" w:pos="0"/>
              </w:tabs>
              <w:rPr>
                <w:sz w:val="22"/>
                <w:szCs w:val="22"/>
              </w:rPr>
            </w:pPr>
            <w:r w:rsidRPr="00D01801">
              <w:rPr>
                <w:sz w:val="22"/>
                <w:szCs w:val="22"/>
              </w:rPr>
              <w:t xml:space="preserve">3. </w:t>
            </w:r>
            <w:proofErr w:type="spellStart"/>
            <w:r w:rsidRPr="00D01801">
              <w:rPr>
                <w:sz w:val="22"/>
                <w:szCs w:val="22"/>
              </w:rPr>
              <w:t>Позитивний</w:t>
            </w:r>
            <w:proofErr w:type="spellEnd"/>
            <w:r w:rsidRPr="00D01801">
              <w:rPr>
                <w:sz w:val="22"/>
                <w:szCs w:val="22"/>
              </w:rPr>
              <w:t xml:space="preserve"> контроль – 1 флакон</w:t>
            </w:r>
          </w:p>
          <w:p w14:paraId="5AD6B970" w14:textId="77777777" w:rsidR="0099005A" w:rsidRPr="00D01801" w:rsidRDefault="0099005A" w:rsidP="0099005A">
            <w:pPr>
              <w:tabs>
                <w:tab w:val="num" w:pos="0"/>
              </w:tabs>
              <w:rPr>
                <w:sz w:val="22"/>
                <w:szCs w:val="22"/>
              </w:rPr>
            </w:pPr>
            <w:r w:rsidRPr="00D01801">
              <w:rPr>
                <w:sz w:val="22"/>
                <w:szCs w:val="22"/>
              </w:rPr>
              <w:t xml:space="preserve">4. </w:t>
            </w:r>
            <w:proofErr w:type="spellStart"/>
            <w:r w:rsidRPr="00D01801">
              <w:rPr>
                <w:sz w:val="22"/>
                <w:szCs w:val="22"/>
              </w:rPr>
              <w:t>Негативний</w:t>
            </w:r>
            <w:proofErr w:type="spellEnd"/>
            <w:r w:rsidRPr="00D01801">
              <w:rPr>
                <w:sz w:val="22"/>
                <w:szCs w:val="22"/>
              </w:rPr>
              <w:t xml:space="preserve"> контроль - 1 флакон</w:t>
            </w:r>
          </w:p>
          <w:p w14:paraId="7A94EF5A" w14:textId="26F3895A" w:rsidR="0099005A" w:rsidRPr="00D01801" w:rsidRDefault="0099005A" w:rsidP="0099005A">
            <w:pPr>
              <w:tabs>
                <w:tab w:val="num" w:pos="0"/>
              </w:tabs>
              <w:rPr>
                <w:sz w:val="22"/>
                <w:szCs w:val="22"/>
              </w:rPr>
            </w:pPr>
            <w:r w:rsidRPr="00D01801">
              <w:rPr>
                <w:sz w:val="22"/>
                <w:szCs w:val="22"/>
              </w:rPr>
              <w:t xml:space="preserve">5. </w:t>
            </w:r>
            <w:proofErr w:type="spellStart"/>
            <w:r w:rsidRPr="00D01801">
              <w:rPr>
                <w:sz w:val="22"/>
                <w:szCs w:val="22"/>
              </w:rPr>
              <w:t>Розчинник</w:t>
            </w:r>
            <w:proofErr w:type="spellEnd"/>
            <w:r w:rsidRPr="00D01801">
              <w:rPr>
                <w:sz w:val="22"/>
                <w:szCs w:val="22"/>
              </w:rPr>
              <w:t xml:space="preserve"> - 1 флакон</w:t>
            </w:r>
          </w:p>
          <w:p w14:paraId="3EAF3E97" w14:textId="77777777" w:rsidR="0099005A" w:rsidRPr="00D01801" w:rsidRDefault="0099005A" w:rsidP="0099005A">
            <w:pPr>
              <w:tabs>
                <w:tab w:val="num" w:pos="0"/>
              </w:tabs>
              <w:rPr>
                <w:sz w:val="22"/>
                <w:szCs w:val="22"/>
              </w:rPr>
            </w:pPr>
            <w:proofErr w:type="spellStart"/>
            <w:r w:rsidRPr="00CB12E9">
              <w:rPr>
                <w:sz w:val="22"/>
                <w:szCs w:val="22"/>
              </w:rPr>
              <w:t>Реакційна</w:t>
            </w:r>
            <w:proofErr w:type="spellEnd"/>
            <w:r w:rsidRPr="00CB12E9">
              <w:rPr>
                <w:sz w:val="22"/>
                <w:szCs w:val="22"/>
              </w:rPr>
              <w:t xml:space="preserve"> </w:t>
            </w:r>
            <w:proofErr w:type="spellStart"/>
            <w:r w:rsidRPr="00CB12E9">
              <w:rPr>
                <w:sz w:val="22"/>
                <w:szCs w:val="22"/>
              </w:rPr>
              <w:t>суміш</w:t>
            </w:r>
            <w:proofErr w:type="spellEnd"/>
            <w:r w:rsidRPr="00CB12E9">
              <w:rPr>
                <w:sz w:val="22"/>
                <w:szCs w:val="22"/>
              </w:rPr>
              <w:t xml:space="preserve"> для </w:t>
            </w:r>
            <w:proofErr w:type="spellStart"/>
            <w:r w:rsidRPr="00CB12E9">
              <w:rPr>
                <w:sz w:val="22"/>
                <w:szCs w:val="22"/>
              </w:rPr>
              <w:t>ампліфікації</w:t>
            </w:r>
            <w:proofErr w:type="spellEnd"/>
            <w:r w:rsidRPr="00CB12E9">
              <w:rPr>
                <w:sz w:val="22"/>
                <w:szCs w:val="22"/>
              </w:rPr>
              <w:t xml:space="preserve"> </w:t>
            </w:r>
            <w:r>
              <w:rPr>
                <w:sz w:val="22"/>
                <w:szCs w:val="22"/>
                <w:lang w:val="uk-UA"/>
              </w:rPr>
              <w:t>повинна містити</w:t>
            </w:r>
            <w:r w:rsidRPr="00D01801">
              <w:rPr>
                <w:sz w:val="22"/>
                <w:szCs w:val="22"/>
              </w:rPr>
              <w:t xml:space="preserve"> ROX як </w:t>
            </w:r>
            <w:proofErr w:type="spellStart"/>
            <w:r w:rsidRPr="00D01801">
              <w:rPr>
                <w:sz w:val="22"/>
                <w:szCs w:val="22"/>
              </w:rPr>
              <w:t>пасивний</w:t>
            </w:r>
            <w:proofErr w:type="spellEnd"/>
            <w:r w:rsidRPr="00D01801">
              <w:rPr>
                <w:sz w:val="22"/>
                <w:szCs w:val="22"/>
              </w:rPr>
              <w:t xml:space="preserve"> </w:t>
            </w:r>
            <w:proofErr w:type="spellStart"/>
            <w:r w:rsidRPr="00D01801">
              <w:rPr>
                <w:sz w:val="22"/>
                <w:szCs w:val="22"/>
              </w:rPr>
              <w:t>еталонний</w:t>
            </w:r>
            <w:proofErr w:type="spellEnd"/>
            <w:r w:rsidRPr="00D01801">
              <w:rPr>
                <w:sz w:val="22"/>
                <w:szCs w:val="22"/>
              </w:rPr>
              <w:t xml:space="preserve"> </w:t>
            </w:r>
            <w:proofErr w:type="spellStart"/>
            <w:r w:rsidRPr="00D01801">
              <w:rPr>
                <w:sz w:val="22"/>
                <w:szCs w:val="22"/>
              </w:rPr>
              <w:t>барвник</w:t>
            </w:r>
            <w:proofErr w:type="spellEnd"/>
            <w:r w:rsidRPr="00D01801">
              <w:rPr>
                <w:sz w:val="22"/>
                <w:szCs w:val="22"/>
              </w:rPr>
              <w:t>.</w:t>
            </w:r>
          </w:p>
          <w:p w14:paraId="0D5D39B1" w14:textId="77777777" w:rsidR="00125464" w:rsidRDefault="00125464" w:rsidP="0099005A">
            <w:pPr>
              <w:tabs>
                <w:tab w:val="num" w:pos="0"/>
              </w:tabs>
              <w:rPr>
                <w:sz w:val="22"/>
                <w:szCs w:val="22"/>
                <w:lang w:val="uk-UA"/>
              </w:rPr>
            </w:pPr>
            <w:proofErr w:type="spellStart"/>
            <w:r w:rsidRPr="00125464">
              <w:rPr>
                <w:sz w:val="22"/>
                <w:szCs w:val="22"/>
              </w:rPr>
              <w:t>Детекційні</w:t>
            </w:r>
            <w:proofErr w:type="spellEnd"/>
            <w:r w:rsidRPr="00125464">
              <w:rPr>
                <w:sz w:val="22"/>
                <w:szCs w:val="22"/>
              </w:rPr>
              <w:t xml:space="preserve"> </w:t>
            </w:r>
            <w:proofErr w:type="spellStart"/>
            <w:r w:rsidRPr="00125464">
              <w:rPr>
                <w:sz w:val="22"/>
                <w:szCs w:val="22"/>
              </w:rPr>
              <w:t>зонди</w:t>
            </w:r>
            <w:proofErr w:type="spellEnd"/>
            <w:r w:rsidRPr="00125464">
              <w:rPr>
                <w:sz w:val="22"/>
                <w:szCs w:val="22"/>
              </w:rPr>
              <w:t xml:space="preserve"> </w:t>
            </w:r>
            <w:proofErr w:type="spellStart"/>
            <w:r w:rsidRPr="00125464">
              <w:rPr>
                <w:sz w:val="22"/>
                <w:szCs w:val="22"/>
              </w:rPr>
              <w:t>мічені</w:t>
            </w:r>
            <w:proofErr w:type="spellEnd"/>
            <w:r w:rsidRPr="00125464">
              <w:rPr>
                <w:sz w:val="22"/>
                <w:szCs w:val="22"/>
              </w:rPr>
              <w:t xml:space="preserve"> </w:t>
            </w:r>
            <w:proofErr w:type="spellStart"/>
            <w:r w:rsidRPr="00125464">
              <w:rPr>
                <w:sz w:val="22"/>
                <w:szCs w:val="22"/>
              </w:rPr>
              <w:t>репортерними</w:t>
            </w:r>
            <w:proofErr w:type="spellEnd"/>
            <w:r w:rsidRPr="00125464">
              <w:rPr>
                <w:sz w:val="22"/>
                <w:szCs w:val="22"/>
              </w:rPr>
              <w:t xml:space="preserve"> </w:t>
            </w:r>
            <w:proofErr w:type="spellStart"/>
            <w:r w:rsidRPr="00125464">
              <w:rPr>
                <w:sz w:val="22"/>
                <w:szCs w:val="22"/>
              </w:rPr>
              <w:t>флуоресцентними</w:t>
            </w:r>
            <w:proofErr w:type="spellEnd"/>
            <w:r w:rsidRPr="00125464">
              <w:rPr>
                <w:sz w:val="22"/>
                <w:szCs w:val="22"/>
              </w:rPr>
              <w:t xml:space="preserve"> </w:t>
            </w:r>
            <w:proofErr w:type="spellStart"/>
            <w:r w:rsidRPr="00125464">
              <w:rPr>
                <w:sz w:val="22"/>
                <w:szCs w:val="22"/>
              </w:rPr>
              <w:t>барвниками</w:t>
            </w:r>
            <w:proofErr w:type="spellEnd"/>
            <w:r w:rsidRPr="00125464">
              <w:rPr>
                <w:sz w:val="22"/>
                <w:szCs w:val="22"/>
              </w:rPr>
              <w:t xml:space="preserve"> FAM/HEX та </w:t>
            </w:r>
            <w:proofErr w:type="spellStart"/>
            <w:r w:rsidRPr="00125464">
              <w:rPr>
                <w:sz w:val="22"/>
                <w:szCs w:val="22"/>
              </w:rPr>
              <w:t>гасником</w:t>
            </w:r>
            <w:proofErr w:type="spellEnd"/>
            <w:r w:rsidRPr="00125464">
              <w:rPr>
                <w:sz w:val="22"/>
                <w:szCs w:val="22"/>
              </w:rPr>
              <w:t xml:space="preserve"> </w:t>
            </w:r>
            <w:proofErr w:type="spellStart"/>
            <w:r w:rsidRPr="00125464">
              <w:rPr>
                <w:sz w:val="22"/>
                <w:szCs w:val="22"/>
              </w:rPr>
              <w:t>флуоресценції</w:t>
            </w:r>
            <w:proofErr w:type="spellEnd"/>
            <w:r w:rsidRPr="00125464">
              <w:rPr>
                <w:sz w:val="22"/>
                <w:szCs w:val="22"/>
              </w:rPr>
              <w:t xml:space="preserve"> BHQ1.</w:t>
            </w:r>
            <w:r>
              <w:rPr>
                <w:sz w:val="22"/>
                <w:szCs w:val="22"/>
                <w:lang w:val="uk-UA"/>
              </w:rPr>
              <w:t xml:space="preserve"> </w:t>
            </w:r>
          </w:p>
          <w:p w14:paraId="148789B8" w14:textId="46001CCA" w:rsidR="0099005A" w:rsidRPr="00D01801" w:rsidRDefault="0099005A" w:rsidP="0099005A">
            <w:pPr>
              <w:tabs>
                <w:tab w:val="num" w:pos="0"/>
              </w:tabs>
              <w:rPr>
                <w:sz w:val="22"/>
                <w:szCs w:val="22"/>
              </w:rPr>
            </w:pPr>
            <w:r w:rsidRPr="00D01801">
              <w:rPr>
                <w:sz w:val="22"/>
                <w:szCs w:val="22"/>
              </w:rPr>
              <w:t xml:space="preserve">Абсолютна межа </w:t>
            </w:r>
            <w:proofErr w:type="spellStart"/>
            <w:r w:rsidRPr="00D01801">
              <w:rPr>
                <w:sz w:val="22"/>
                <w:szCs w:val="22"/>
              </w:rPr>
              <w:t>виявлення</w:t>
            </w:r>
            <w:proofErr w:type="spellEnd"/>
            <w:r w:rsidRPr="00D01801">
              <w:rPr>
                <w:sz w:val="22"/>
                <w:szCs w:val="22"/>
              </w:rPr>
              <w:t xml:space="preserve"> - 5 </w:t>
            </w:r>
            <w:proofErr w:type="spellStart"/>
            <w:r w:rsidRPr="00D01801">
              <w:rPr>
                <w:sz w:val="22"/>
                <w:szCs w:val="22"/>
              </w:rPr>
              <w:t>копій</w:t>
            </w:r>
            <w:proofErr w:type="spellEnd"/>
            <w:r w:rsidRPr="00D01801">
              <w:rPr>
                <w:sz w:val="22"/>
                <w:szCs w:val="22"/>
              </w:rPr>
              <w:t xml:space="preserve"> ДНК.</w:t>
            </w:r>
          </w:p>
          <w:p w14:paraId="00771670" w14:textId="77777777" w:rsidR="00F55759" w:rsidRDefault="00F55759" w:rsidP="0099005A">
            <w:pPr>
              <w:tabs>
                <w:tab w:val="num" w:pos="0"/>
              </w:tabs>
              <w:rPr>
                <w:sz w:val="22"/>
                <w:szCs w:val="22"/>
              </w:rPr>
            </w:pPr>
            <w:proofErr w:type="spellStart"/>
            <w:r w:rsidRPr="00D01801">
              <w:rPr>
                <w:sz w:val="22"/>
                <w:szCs w:val="22"/>
              </w:rPr>
              <w:t>Умови</w:t>
            </w:r>
            <w:proofErr w:type="spellEnd"/>
            <w:r w:rsidRPr="00D01801">
              <w:rPr>
                <w:sz w:val="22"/>
                <w:szCs w:val="22"/>
              </w:rPr>
              <w:t xml:space="preserve"> </w:t>
            </w:r>
            <w:proofErr w:type="spellStart"/>
            <w:r w:rsidRPr="00D01801">
              <w:rPr>
                <w:sz w:val="22"/>
                <w:szCs w:val="22"/>
              </w:rPr>
              <w:t>зберігання</w:t>
            </w:r>
            <w:proofErr w:type="spellEnd"/>
            <w:r w:rsidRPr="00D01801">
              <w:rPr>
                <w:sz w:val="22"/>
                <w:szCs w:val="22"/>
              </w:rPr>
              <w:t>: -18…-20 ºC</w:t>
            </w:r>
            <w:r>
              <w:rPr>
                <w:sz w:val="22"/>
                <w:szCs w:val="22"/>
              </w:rPr>
              <w:t xml:space="preserve"> </w:t>
            </w:r>
          </w:p>
          <w:p w14:paraId="0209136A" w14:textId="77777777" w:rsidR="0099005A" w:rsidRDefault="0099005A" w:rsidP="00F55759">
            <w:pPr>
              <w:tabs>
                <w:tab w:val="num" w:pos="0"/>
              </w:tabs>
              <w:rPr>
                <w:sz w:val="22"/>
                <w:szCs w:val="22"/>
              </w:rPr>
            </w:pPr>
            <w:proofErr w:type="spellStart"/>
            <w:r>
              <w:rPr>
                <w:sz w:val="22"/>
                <w:szCs w:val="22"/>
              </w:rPr>
              <w:t>Термін</w:t>
            </w:r>
            <w:proofErr w:type="spellEnd"/>
            <w:r>
              <w:rPr>
                <w:sz w:val="22"/>
                <w:szCs w:val="22"/>
              </w:rPr>
              <w:t xml:space="preserve"> </w:t>
            </w:r>
            <w:proofErr w:type="spellStart"/>
            <w:r>
              <w:rPr>
                <w:sz w:val="22"/>
                <w:szCs w:val="22"/>
              </w:rPr>
              <w:t>придатності</w:t>
            </w:r>
            <w:proofErr w:type="spellEnd"/>
            <w:r>
              <w:rPr>
                <w:sz w:val="22"/>
                <w:szCs w:val="22"/>
              </w:rPr>
              <w:t xml:space="preserve"> –</w:t>
            </w:r>
            <w:r>
              <w:rPr>
                <w:sz w:val="22"/>
                <w:szCs w:val="22"/>
                <w:lang w:val="uk-UA"/>
              </w:rPr>
              <w:t xml:space="preserve"> </w:t>
            </w:r>
            <w:r>
              <w:rPr>
                <w:sz w:val="22"/>
                <w:szCs w:val="22"/>
              </w:rPr>
              <w:t>12</w:t>
            </w:r>
            <w:r w:rsidRPr="00D01801">
              <w:rPr>
                <w:sz w:val="22"/>
                <w:szCs w:val="22"/>
              </w:rPr>
              <w:t xml:space="preserve"> </w:t>
            </w:r>
            <w:proofErr w:type="spellStart"/>
            <w:r w:rsidRPr="00D01801">
              <w:rPr>
                <w:sz w:val="22"/>
                <w:szCs w:val="22"/>
              </w:rPr>
              <w:t>місяців</w:t>
            </w:r>
            <w:proofErr w:type="spellEnd"/>
            <w:r w:rsidRPr="00D01801">
              <w:rPr>
                <w:sz w:val="22"/>
                <w:szCs w:val="22"/>
              </w:rPr>
              <w:t>.</w:t>
            </w:r>
          </w:p>
          <w:p w14:paraId="7A56A872" w14:textId="05434DB7" w:rsidR="00F55759" w:rsidRDefault="00F55759" w:rsidP="00F55759">
            <w:pPr>
              <w:tabs>
                <w:tab w:val="num" w:pos="0"/>
              </w:tabs>
              <w:rPr>
                <w:b/>
                <w:lang w:val="uk-UA"/>
              </w:rPr>
            </w:pPr>
          </w:p>
        </w:tc>
        <w:tc>
          <w:tcPr>
            <w:tcW w:w="4815" w:type="dxa"/>
          </w:tcPr>
          <w:p w14:paraId="69891692" w14:textId="77777777" w:rsidR="0099005A" w:rsidRDefault="0099005A" w:rsidP="00990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uk-UA"/>
              </w:rPr>
            </w:pPr>
          </w:p>
        </w:tc>
      </w:tr>
      <w:tr w:rsidR="0099005A" w14:paraId="64E37BA4" w14:textId="77777777" w:rsidTr="00495C4C">
        <w:tc>
          <w:tcPr>
            <w:tcW w:w="9629" w:type="dxa"/>
            <w:gridSpan w:val="2"/>
          </w:tcPr>
          <w:p w14:paraId="6AD8B8D9" w14:textId="4B3D1E7A" w:rsidR="0099005A" w:rsidRPr="00F55759" w:rsidRDefault="00F55759" w:rsidP="00495C4C">
            <w:pPr>
              <w:tabs>
                <w:tab w:val="num" w:pos="0"/>
              </w:tabs>
              <w:spacing w:before="120"/>
              <w:jc w:val="center"/>
              <w:rPr>
                <w:b/>
                <w:bCs/>
                <w:sz w:val="22"/>
                <w:szCs w:val="22"/>
              </w:rPr>
            </w:pPr>
            <w:r w:rsidRPr="00F55759">
              <w:rPr>
                <w:b/>
                <w:bCs/>
              </w:rPr>
              <w:t xml:space="preserve">ERM-BF421B, </w:t>
            </w:r>
            <w:proofErr w:type="spellStart"/>
            <w:r w:rsidRPr="00F55759">
              <w:rPr>
                <w:b/>
                <w:bCs/>
              </w:rPr>
              <w:t>Картопля</w:t>
            </w:r>
            <w:proofErr w:type="spellEnd"/>
            <w:r w:rsidRPr="00F55759">
              <w:rPr>
                <w:b/>
                <w:bCs/>
              </w:rPr>
              <w:t xml:space="preserve"> EH92-527-1 (</w:t>
            </w:r>
            <w:proofErr w:type="spellStart"/>
            <w:r w:rsidRPr="00F55759">
              <w:rPr>
                <w:b/>
                <w:bCs/>
              </w:rPr>
              <w:t>рівень</w:t>
            </w:r>
            <w:proofErr w:type="spellEnd"/>
            <w:r w:rsidRPr="00F55759">
              <w:rPr>
                <w:b/>
                <w:bCs/>
              </w:rPr>
              <w:t xml:space="preserve"> 1 – </w:t>
            </w:r>
            <w:proofErr w:type="spellStart"/>
            <w:r w:rsidRPr="00F55759">
              <w:rPr>
                <w:b/>
                <w:bCs/>
              </w:rPr>
              <w:t>номінал</w:t>
            </w:r>
            <w:proofErr w:type="spellEnd"/>
            <w:r w:rsidRPr="00F55759">
              <w:rPr>
                <w:b/>
                <w:bCs/>
              </w:rPr>
              <w:t xml:space="preserve"> 100 % ГМО), 0,5 г</w:t>
            </w:r>
          </w:p>
          <w:p w14:paraId="17384609" w14:textId="650FECF7" w:rsidR="0099005A" w:rsidRDefault="000861D7" w:rsidP="0049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r w:rsidRPr="000861D7">
              <w:rPr>
                <w:b/>
                <w:sz w:val="22"/>
                <w:szCs w:val="22"/>
                <w:lang w:val="uk-UA"/>
              </w:rPr>
              <w:t>1 штука</w:t>
            </w:r>
          </w:p>
        </w:tc>
      </w:tr>
      <w:tr w:rsidR="0099005A" w14:paraId="5B2D4A35" w14:textId="77777777" w:rsidTr="0099005A">
        <w:tc>
          <w:tcPr>
            <w:tcW w:w="4814" w:type="dxa"/>
          </w:tcPr>
          <w:p w14:paraId="7D654766" w14:textId="77777777" w:rsidR="00F55759" w:rsidRPr="00F55759" w:rsidRDefault="00F55759" w:rsidP="00F55759">
            <w:pPr>
              <w:tabs>
                <w:tab w:val="num" w:pos="0"/>
              </w:tabs>
              <w:rPr>
                <w:sz w:val="22"/>
                <w:szCs w:val="22"/>
              </w:rPr>
            </w:pPr>
            <w:proofErr w:type="spellStart"/>
            <w:r w:rsidRPr="00F55759">
              <w:rPr>
                <w:sz w:val="22"/>
                <w:szCs w:val="22"/>
              </w:rPr>
              <w:t>Висушений</w:t>
            </w:r>
            <w:proofErr w:type="spellEnd"/>
            <w:r w:rsidRPr="00F55759">
              <w:rPr>
                <w:sz w:val="22"/>
                <w:szCs w:val="22"/>
              </w:rPr>
              <w:t xml:space="preserve"> у </w:t>
            </w:r>
            <w:proofErr w:type="spellStart"/>
            <w:r w:rsidRPr="00F55759">
              <w:rPr>
                <w:sz w:val="22"/>
                <w:szCs w:val="22"/>
              </w:rPr>
              <w:t>вакуумі</w:t>
            </w:r>
            <w:proofErr w:type="spellEnd"/>
            <w:r w:rsidRPr="00F55759">
              <w:rPr>
                <w:sz w:val="22"/>
                <w:szCs w:val="22"/>
              </w:rPr>
              <w:t xml:space="preserve"> </w:t>
            </w:r>
            <w:proofErr w:type="spellStart"/>
            <w:r w:rsidRPr="00F55759">
              <w:rPr>
                <w:sz w:val="22"/>
                <w:szCs w:val="22"/>
              </w:rPr>
              <w:t>високооброблений</w:t>
            </w:r>
            <w:proofErr w:type="spellEnd"/>
            <w:r w:rsidRPr="00F55759">
              <w:rPr>
                <w:sz w:val="22"/>
                <w:szCs w:val="22"/>
              </w:rPr>
              <w:t xml:space="preserve"> </w:t>
            </w:r>
            <w:proofErr w:type="spellStart"/>
            <w:r w:rsidRPr="00F55759">
              <w:rPr>
                <w:sz w:val="22"/>
                <w:szCs w:val="22"/>
              </w:rPr>
              <w:t>картопляний</w:t>
            </w:r>
            <w:proofErr w:type="spellEnd"/>
            <w:r w:rsidRPr="00F55759">
              <w:rPr>
                <w:sz w:val="22"/>
                <w:szCs w:val="22"/>
              </w:rPr>
              <w:t xml:space="preserve"> порошок </w:t>
            </w:r>
            <w:proofErr w:type="spellStart"/>
            <w:r w:rsidRPr="00F55759">
              <w:rPr>
                <w:sz w:val="22"/>
                <w:szCs w:val="22"/>
              </w:rPr>
              <w:t>із</w:t>
            </w:r>
            <w:proofErr w:type="spellEnd"/>
            <w:r w:rsidRPr="00F55759">
              <w:rPr>
                <w:sz w:val="22"/>
                <w:szCs w:val="22"/>
              </w:rPr>
              <w:t xml:space="preserve"> </w:t>
            </w:r>
            <w:proofErr w:type="spellStart"/>
            <w:r w:rsidRPr="00F55759">
              <w:rPr>
                <w:sz w:val="22"/>
                <w:szCs w:val="22"/>
              </w:rPr>
              <w:t>цілих</w:t>
            </w:r>
            <w:proofErr w:type="spellEnd"/>
            <w:r w:rsidRPr="00F55759">
              <w:rPr>
                <w:sz w:val="22"/>
                <w:szCs w:val="22"/>
              </w:rPr>
              <w:t xml:space="preserve"> </w:t>
            </w:r>
            <w:proofErr w:type="spellStart"/>
            <w:r w:rsidRPr="00F55759">
              <w:rPr>
                <w:sz w:val="22"/>
                <w:szCs w:val="22"/>
              </w:rPr>
              <w:t>бульб</w:t>
            </w:r>
            <w:proofErr w:type="spellEnd"/>
            <w:r w:rsidRPr="00F55759">
              <w:rPr>
                <w:sz w:val="22"/>
                <w:szCs w:val="22"/>
              </w:rPr>
              <w:t xml:space="preserve"> ГМ </w:t>
            </w:r>
            <w:proofErr w:type="spellStart"/>
            <w:r w:rsidRPr="00F55759">
              <w:rPr>
                <w:sz w:val="22"/>
                <w:szCs w:val="22"/>
              </w:rPr>
              <w:t>картоплі</w:t>
            </w:r>
            <w:proofErr w:type="spellEnd"/>
            <w:r w:rsidRPr="00F55759">
              <w:rPr>
                <w:sz w:val="22"/>
                <w:szCs w:val="22"/>
              </w:rPr>
              <w:t xml:space="preserve"> сорту EH92-527-1 (AMFLORA). </w:t>
            </w:r>
          </w:p>
          <w:p w14:paraId="56A7E1D0" w14:textId="1A0944EF" w:rsidR="00F55759" w:rsidRPr="00F55759" w:rsidRDefault="00F55759" w:rsidP="00F55759">
            <w:pPr>
              <w:tabs>
                <w:tab w:val="num" w:pos="0"/>
              </w:tabs>
              <w:rPr>
                <w:b/>
                <w:bCs/>
                <w:sz w:val="22"/>
                <w:szCs w:val="22"/>
              </w:rPr>
            </w:pPr>
            <w:proofErr w:type="spellStart"/>
            <w:r w:rsidRPr="00F55759">
              <w:rPr>
                <w:rStyle w:val="a9"/>
                <w:b w:val="0"/>
                <w:bCs w:val="0"/>
                <w:sz w:val="22"/>
                <w:szCs w:val="22"/>
              </w:rPr>
              <w:t>Маса</w:t>
            </w:r>
            <w:proofErr w:type="spellEnd"/>
            <w:r w:rsidRPr="00F55759">
              <w:rPr>
                <w:rStyle w:val="a9"/>
                <w:b w:val="0"/>
                <w:bCs w:val="0"/>
                <w:sz w:val="22"/>
                <w:szCs w:val="22"/>
              </w:rPr>
              <w:t>:</w:t>
            </w:r>
            <w:r w:rsidRPr="00F55759">
              <w:rPr>
                <w:b/>
                <w:bCs/>
                <w:sz w:val="22"/>
                <w:szCs w:val="22"/>
              </w:rPr>
              <w:t xml:space="preserve"> </w:t>
            </w:r>
            <w:r w:rsidRPr="00F55759">
              <w:rPr>
                <w:sz w:val="22"/>
                <w:szCs w:val="22"/>
              </w:rPr>
              <w:t>0,5 г.</w:t>
            </w:r>
            <w:r w:rsidRPr="00F55759">
              <w:rPr>
                <w:b/>
                <w:bCs/>
                <w:sz w:val="22"/>
                <w:szCs w:val="22"/>
              </w:rPr>
              <w:t xml:space="preserve"> </w:t>
            </w:r>
            <w:r w:rsidRPr="00F55759">
              <w:rPr>
                <w:b/>
                <w:bCs/>
                <w:sz w:val="22"/>
                <w:szCs w:val="22"/>
              </w:rPr>
              <w:br/>
            </w:r>
            <w:r w:rsidRPr="00F55759">
              <w:rPr>
                <w:rStyle w:val="a9"/>
                <w:b w:val="0"/>
                <w:bCs w:val="0"/>
                <w:sz w:val="22"/>
                <w:szCs w:val="22"/>
              </w:rPr>
              <w:t xml:space="preserve">Форма </w:t>
            </w:r>
            <w:proofErr w:type="spellStart"/>
            <w:r w:rsidRPr="00F55759">
              <w:rPr>
                <w:rStyle w:val="a9"/>
                <w:b w:val="0"/>
                <w:bCs w:val="0"/>
                <w:sz w:val="22"/>
                <w:szCs w:val="22"/>
              </w:rPr>
              <w:t>випуску</w:t>
            </w:r>
            <w:proofErr w:type="spellEnd"/>
            <w:r w:rsidRPr="00F55759">
              <w:rPr>
                <w:rStyle w:val="a9"/>
                <w:b w:val="0"/>
                <w:bCs w:val="0"/>
                <w:sz w:val="22"/>
                <w:szCs w:val="22"/>
              </w:rPr>
              <w:t>:</w:t>
            </w:r>
            <w:r w:rsidRPr="00F55759">
              <w:rPr>
                <w:b/>
                <w:bCs/>
                <w:sz w:val="22"/>
                <w:szCs w:val="22"/>
              </w:rPr>
              <w:t xml:space="preserve"> </w:t>
            </w:r>
            <w:r w:rsidRPr="00F55759">
              <w:rPr>
                <w:sz w:val="22"/>
                <w:szCs w:val="22"/>
              </w:rPr>
              <w:t xml:space="preserve">1 </w:t>
            </w:r>
            <w:proofErr w:type="spellStart"/>
            <w:r w:rsidRPr="00F55759">
              <w:rPr>
                <w:sz w:val="22"/>
                <w:szCs w:val="22"/>
              </w:rPr>
              <w:t>віала</w:t>
            </w:r>
            <w:proofErr w:type="spellEnd"/>
            <w:r w:rsidRPr="00F55759">
              <w:rPr>
                <w:sz w:val="22"/>
                <w:szCs w:val="22"/>
              </w:rPr>
              <w:t>.</w:t>
            </w:r>
            <w:r w:rsidRPr="00F55759">
              <w:rPr>
                <w:b/>
                <w:bCs/>
                <w:sz w:val="22"/>
                <w:szCs w:val="22"/>
              </w:rPr>
              <w:t xml:space="preserve"> </w:t>
            </w:r>
            <w:r w:rsidRPr="00F55759">
              <w:rPr>
                <w:b/>
                <w:bCs/>
                <w:sz w:val="22"/>
                <w:szCs w:val="22"/>
              </w:rPr>
              <w:br/>
            </w:r>
            <w:proofErr w:type="spellStart"/>
            <w:r w:rsidRPr="00F55759">
              <w:rPr>
                <w:rStyle w:val="a9"/>
                <w:b w:val="0"/>
                <w:bCs w:val="0"/>
                <w:sz w:val="22"/>
                <w:szCs w:val="22"/>
              </w:rPr>
              <w:t>Умови</w:t>
            </w:r>
            <w:proofErr w:type="spellEnd"/>
            <w:r w:rsidRPr="00F55759">
              <w:rPr>
                <w:rStyle w:val="a9"/>
                <w:b w:val="0"/>
                <w:bCs w:val="0"/>
                <w:sz w:val="22"/>
                <w:szCs w:val="22"/>
              </w:rPr>
              <w:t xml:space="preserve"> </w:t>
            </w:r>
            <w:proofErr w:type="spellStart"/>
            <w:r w:rsidRPr="00F55759">
              <w:rPr>
                <w:rStyle w:val="a9"/>
                <w:b w:val="0"/>
                <w:bCs w:val="0"/>
                <w:sz w:val="22"/>
                <w:szCs w:val="22"/>
              </w:rPr>
              <w:t>зберігання</w:t>
            </w:r>
            <w:proofErr w:type="spellEnd"/>
            <w:r w:rsidRPr="00F55759">
              <w:rPr>
                <w:rStyle w:val="a9"/>
                <w:b w:val="0"/>
                <w:bCs w:val="0"/>
                <w:sz w:val="22"/>
                <w:szCs w:val="22"/>
              </w:rPr>
              <w:t>:</w:t>
            </w:r>
            <w:r w:rsidRPr="00F55759">
              <w:rPr>
                <w:b/>
                <w:bCs/>
                <w:sz w:val="22"/>
                <w:szCs w:val="22"/>
              </w:rPr>
              <w:t xml:space="preserve"> </w:t>
            </w:r>
            <w:r w:rsidRPr="00F55759">
              <w:rPr>
                <w:sz w:val="22"/>
                <w:szCs w:val="22"/>
              </w:rPr>
              <w:t>+4 °C.</w:t>
            </w:r>
          </w:p>
          <w:p w14:paraId="1E647214" w14:textId="54D7FF2D" w:rsidR="0099005A" w:rsidRPr="00F55759" w:rsidRDefault="0099005A" w:rsidP="00990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uk-UA"/>
              </w:rPr>
            </w:pPr>
          </w:p>
        </w:tc>
        <w:tc>
          <w:tcPr>
            <w:tcW w:w="4815" w:type="dxa"/>
          </w:tcPr>
          <w:p w14:paraId="0E793685" w14:textId="77777777" w:rsidR="0099005A" w:rsidRDefault="0099005A" w:rsidP="00990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uk-UA"/>
              </w:rPr>
            </w:pPr>
          </w:p>
        </w:tc>
      </w:tr>
    </w:tbl>
    <w:p w14:paraId="598F2A2B" w14:textId="77777777" w:rsidR="009E69F0" w:rsidRDefault="009E69F0" w:rsidP="009E69F0">
      <w:pPr>
        <w:keepNext/>
        <w:outlineLvl w:val="0"/>
        <w:rPr>
          <w:rFonts w:eastAsia="Times New Roman"/>
          <w:bCs/>
          <w:kern w:val="36"/>
          <w:lang w:val="x-none" w:eastAsia="uk-UA"/>
        </w:rPr>
      </w:pPr>
    </w:p>
    <w:p w14:paraId="64519D58" w14:textId="77777777" w:rsidR="009E69F0" w:rsidRDefault="009E69F0" w:rsidP="009E69F0">
      <w:pPr>
        <w:tabs>
          <w:tab w:val="left" w:pos="9639"/>
          <w:tab w:val="left" w:pos="10992"/>
          <w:tab w:val="left" w:pos="11908"/>
          <w:tab w:val="left" w:pos="12824"/>
          <w:tab w:val="left" w:pos="13740"/>
          <w:tab w:val="left" w:pos="14656"/>
        </w:tabs>
        <w:ind w:right="-1" w:firstLine="709"/>
        <w:jc w:val="both"/>
        <w:rPr>
          <w:b/>
          <w:i/>
          <w:lang w:val="uk-UA" w:eastAsia="zh-CN"/>
        </w:rPr>
      </w:pPr>
      <w:r w:rsidRPr="0009112D">
        <w:rPr>
          <w:b/>
          <w:i/>
          <w:lang w:val="uk-UA" w:eastAsia="zh-CN"/>
        </w:rPr>
        <w:t>Інструкція із заповнення технічної специфікації:</w:t>
      </w:r>
    </w:p>
    <w:p w14:paraId="2A0E1E20" w14:textId="77777777" w:rsidR="009E69F0" w:rsidRPr="0009112D" w:rsidRDefault="009E69F0" w:rsidP="009E69F0">
      <w:pPr>
        <w:tabs>
          <w:tab w:val="left" w:pos="9639"/>
          <w:tab w:val="left" w:pos="10992"/>
          <w:tab w:val="left" w:pos="11908"/>
          <w:tab w:val="left" w:pos="12824"/>
          <w:tab w:val="left" w:pos="13740"/>
          <w:tab w:val="left" w:pos="14656"/>
        </w:tabs>
        <w:ind w:right="-1" w:firstLine="709"/>
        <w:jc w:val="both"/>
        <w:rPr>
          <w:b/>
          <w:i/>
          <w:lang w:val="uk-UA" w:eastAsia="zh-CN"/>
        </w:rPr>
      </w:pPr>
    </w:p>
    <w:p w14:paraId="7AA66D57" w14:textId="77777777" w:rsidR="009E69F0" w:rsidRPr="0009112D" w:rsidRDefault="009E69F0" w:rsidP="009E69F0">
      <w:pPr>
        <w:tabs>
          <w:tab w:val="left" w:pos="5812"/>
          <w:tab w:val="left" w:pos="9639"/>
          <w:tab w:val="left" w:pos="10992"/>
          <w:tab w:val="left" w:pos="11908"/>
          <w:tab w:val="left" w:pos="12824"/>
          <w:tab w:val="left" w:pos="13740"/>
          <w:tab w:val="left" w:pos="14656"/>
        </w:tabs>
        <w:ind w:right="-1" w:firstLine="709"/>
        <w:jc w:val="both"/>
        <w:rPr>
          <w:b/>
          <w:i/>
          <w:lang w:val="uk-UA" w:eastAsia="zh-CN"/>
        </w:rPr>
      </w:pPr>
      <w:r w:rsidRPr="006E6B52">
        <w:rPr>
          <w:i/>
          <w:lang w:val="uk-UA" w:eastAsia="zh-CN"/>
        </w:rPr>
        <w:t>* Уч</w:t>
      </w:r>
      <w:r>
        <w:rPr>
          <w:i/>
          <w:lang w:val="uk-UA" w:eastAsia="zh-CN"/>
        </w:rPr>
        <w:t>асник повинен вказати конкретні</w:t>
      </w:r>
      <w:r w:rsidRPr="006E6B52">
        <w:rPr>
          <w:i/>
          <w:lang w:val="uk-UA" w:eastAsia="zh-CN"/>
        </w:rPr>
        <w:t xml:space="preserve"> </w:t>
      </w:r>
      <w:r>
        <w:rPr>
          <w:i/>
          <w:lang w:val="uk-UA" w:eastAsia="zh-CN"/>
        </w:rPr>
        <w:t>(</w:t>
      </w:r>
      <w:r w:rsidRPr="006E6B52">
        <w:rPr>
          <w:i/>
          <w:lang w:val="uk-UA" w:eastAsia="zh-CN"/>
        </w:rPr>
        <w:t>фактичні</w:t>
      </w:r>
      <w:r>
        <w:rPr>
          <w:i/>
          <w:lang w:val="uk-UA" w:eastAsia="zh-CN"/>
        </w:rPr>
        <w:t>)</w:t>
      </w:r>
      <w:r w:rsidRPr="006E6B52">
        <w:rPr>
          <w:i/>
          <w:lang w:val="uk-UA" w:eastAsia="zh-CN"/>
        </w:rPr>
        <w:t xml:space="preserve"> технічні</w:t>
      </w:r>
      <w:r>
        <w:rPr>
          <w:i/>
          <w:lang w:val="uk-UA" w:eastAsia="zh-CN"/>
        </w:rPr>
        <w:t xml:space="preserve"> та якісні </w:t>
      </w:r>
      <w:r w:rsidRPr="006E6B52">
        <w:rPr>
          <w:i/>
          <w:lang w:val="uk-UA" w:eastAsia="zh-CN"/>
        </w:rPr>
        <w:t>характеристики (показники) запропонованого товару, що в повному обсязі підтверджують відповідність товару вимогам замовника</w:t>
      </w:r>
      <w:r>
        <w:rPr>
          <w:i/>
          <w:lang w:val="uk-UA" w:eastAsia="zh-CN"/>
        </w:rPr>
        <w:t>.</w:t>
      </w:r>
    </w:p>
    <w:p w14:paraId="5DBD99E4" w14:textId="77777777" w:rsidR="009E69F0" w:rsidRPr="00A84A25" w:rsidRDefault="009E69F0" w:rsidP="009E69F0">
      <w:pPr>
        <w:shd w:val="clear" w:color="auto" w:fill="FFFFFF"/>
        <w:tabs>
          <w:tab w:val="left" w:pos="709"/>
          <w:tab w:val="left" w:pos="851"/>
        </w:tabs>
        <w:suppressAutoHyphens/>
        <w:ind w:firstLine="709"/>
        <w:jc w:val="both"/>
        <w:rPr>
          <w:rFonts w:eastAsia="Times New Roman"/>
          <w:i/>
          <w:iCs/>
          <w:kern w:val="36"/>
          <w:lang w:val="uk-UA" w:eastAsia="uk-UA"/>
        </w:rPr>
      </w:pPr>
      <w:r w:rsidRPr="00A84A25">
        <w:rPr>
          <w:rFonts w:eastAsia="Times New Roman"/>
          <w:i/>
          <w:iCs/>
          <w:kern w:val="36"/>
          <w:lang w:val="uk-UA" w:eastAsia="uk-UA"/>
        </w:rPr>
        <w:t>В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4DC5A043" w14:textId="77777777" w:rsidR="009E69F0" w:rsidRDefault="009E69F0" w:rsidP="009E69F0">
      <w:pPr>
        <w:tabs>
          <w:tab w:val="left" w:pos="-960"/>
        </w:tabs>
        <w:ind w:firstLine="709"/>
        <w:jc w:val="both"/>
        <w:rPr>
          <w:bCs/>
          <w:i/>
          <w:iCs/>
          <w:lang w:val="uk-UA"/>
        </w:rPr>
      </w:pPr>
      <w:proofErr w:type="spellStart"/>
      <w:r w:rsidRPr="00A84A25">
        <w:rPr>
          <w:bCs/>
          <w:i/>
          <w:iCs/>
        </w:rPr>
        <w:t>Учасник</w:t>
      </w:r>
      <w:proofErr w:type="spellEnd"/>
      <w:r w:rsidRPr="00A84A25">
        <w:rPr>
          <w:bCs/>
          <w:i/>
          <w:iCs/>
        </w:rPr>
        <w:t xml:space="preserve"> </w:t>
      </w:r>
      <w:proofErr w:type="spellStart"/>
      <w:r w:rsidRPr="00A84A25">
        <w:rPr>
          <w:bCs/>
          <w:i/>
          <w:iCs/>
        </w:rPr>
        <w:t>має</w:t>
      </w:r>
      <w:proofErr w:type="spellEnd"/>
      <w:r w:rsidRPr="00A84A25">
        <w:rPr>
          <w:bCs/>
          <w:i/>
          <w:iCs/>
        </w:rPr>
        <w:t xml:space="preserve"> право подати </w:t>
      </w:r>
      <w:proofErr w:type="spellStart"/>
      <w:r w:rsidRPr="00A84A25">
        <w:rPr>
          <w:bCs/>
          <w:i/>
          <w:iCs/>
        </w:rPr>
        <w:t>еквівалент</w:t>
      </w:r>
      <w:proofErr w:type="spellEnd"/>
      <w:r w:rsidRPr="00A84A25">
        <w:rPr>
          <w:bCs/>
          <w:i/>
          <w:iCs/>
          <w:lang w:val="uk-UA"/>
        </w:rPr>
        <w:t xml:space="preserve"> (аналог)</w:t>
      </w:r>
      <w:r w:rsidRPr="00A84A25">
        <w:rPr>
          <w:bCs/>
          <w:i/>
          <w:iCs/>
        </w:rPr>
        <w:t xml:space="preserve"> товару </w:t>
      </w:r>
      <w:proofErr w:type="spellStart"/>
      <w:r w:rsidRPr="00A84A25">
        <w:rPr>
          <w:bCs/>
          <w:i/>
          <w:iCs/>
        </w:rPr>
        <w:t>запропонованого</w:t>
      </w:r>
      <w:proofErr w:type="spellEnd"/>
      <w:r w:rsidRPr="00A84A25">
        <w:rPr>
          <w:bCs/>
          <w:i/>
          <w:iCs/>
        </w:rPr>
        <w:t xml:space="preserve"> </w:t>
      </w:r>
      <w:proofErr w:type="spellStart"/>
      <w:r w:rsidRPr="00A84A25">
        <w:rPr>
          <w:bCs/>
          <w:i/>
          <w:iCs/>
        </w:rPr>
        <w:t>замовником</w:t>
      </w:r>
      <w:proofErr w:type="spellEnd"/>
      <w:r>
        <w:rPr>
          <w:bCs/>
          <w:i/>
          <w:iCs/>
          <w:lang w:val="uk-UA"/>
        </w:rPr>
        <w:t xml:space="preserve"> </w:t>
      </w:r>
      <w:r w:rsidRPr="00A84A25">
        <w:rPr>
          <w:bCs/>
          <w:i/>
          <w:iCs/>
        </w:rPr>
        <w:t xml:space="preserve">в </w:t>
      </w:r>
      <w:proofErr w:type="spellStart"/>
      <w:r w:rsidRPr="00A84A25">
        <w:rPr>
          <w:bCs/>
          <w:i/>
          <w:iCs/>
        </w:rPr>
        <w:t>технічному</w:t>
      </w:r>
      <w:proofErr w:type="spellEnd"/>
      <w:r w:rsidRPr="00A84A25">
        <w:rPr>
          <w:bCs/>
          <w:i/>
          <w:iCs/>
        </w:rPr>
        <w:t xml:space="preserve"> </w:t>
      </w:r>
      <w:proofErr w:type="spellStart"/>
      <w:r w:rsidRPr="00A84A25">
        <w:rPr>
          <w:bCs/>
          <w:i/>
          <w:iCs/>
        </w:rPr>
        <w:t>завданні</w:t>
      </w:r>
      <w:proofErr w:type="spellEnd"/>
      <w:r w:rsidRPr="00A84A25">
        <w:rPr>
          <w:bCs/>
          <w:i/>
          <w:iCs/>
        </w:rPr>
        <w:t xml:space="preserve"> </w:t>
      </w:r>
      <w:proofErr w:type="spellStart"/>
      <w:r w:rsidRPr="00A84A25">
        <w:rPr>
          <w:bCs/>
          <w:i/>
          <w:iCs/>
        </w:rPr>
        <w:t>цієї</w:t>
      </w:r>
      <w:proofErr w:type="spellEnd"/>
      <w:r w:rsidRPr="00A84A25">
        <w:rPr>
          <w:bCs/>
          <w:i/>
          <w:iCs/>
        </w:rPr>
        <w:t xml:space="preserve"> </w:t>
      </w:r>
      <w:proofErr w:type="spellStart"/>
      <w:r w:rsidRPr="00A84A25">
        <w:rPr>
          <w:bCs/>
          <w:i/>
          <w:iCs/>
        </w:rPr>
        <w:t>тендерної</w:t>
      </w:r>
      <w:proofErr w:type="spellEnd"/>
      <w:r w:rsidRPr="00A84A25">
        <w:rPr>
          <w:bCs/>
          <w:i/>
          <w:iCs/>
        </w:rPr>
        <w:t xml:space="preserve"> </w:t>
      </w:r>
      <w:proofErr w:type="spellStart"/>
      <w:r w:rsidRPr="00A84A25">
        <w:rPr>
          <w:bCs/>
          <w:i/>
          <w:iCs/>
        </w:rPr>
        <w:t>документації</w:t>
      </w:r>
      <w:proofErr w:type="spellEnd"/>
      <w:r w:rsidRPr="00A84A25">
        <w:rPr>
          <w:bCs/>
          <w:i/>
          <w:iCs/>
        </w:rPr>
        <w:t>.</w:t>
      </w:r>
      <w:r w:rsidRPr="00A84A25">
        <w:rPr>
          <w:bCs/>
          <w:i/>
          <w:iCs/>
          <w:lang w:val="uk-UA"/>
        </w:rPr>
        <w:t xml:space="preserve"> </w:t>
      </w:r>
      <w:r w:rsidRPr="00A84A25">
        <w:rPr>
          <w:bCs/>
          <w:i/>
          <w:iCs/>
        </w:rPr>
        <w:t xml:space="preserve">У </w:t>
      </w:r>
      <w:proofErr w:type="spellStart"/>
      <w:r w:rsidRPr="00A84A25">
        <w:rPr>
          <w:bCs/>
          <w:i/>
          <w:iCs/>
        </w:rPr>
        <w:t>разі</w:t>
      </w:r>
      <w:proofErr w:type="spellEnd"/>
      <w:r w:rsidRPr="00A84A25">
        <w:rPr>
          <w:bCs/>
          <w:i/>
          <w:iCs/>
        </w:rPr>
        <w:t xml:space="preserve"> </w:t>
      </w:r>
      <w:proofErr w:type="spellStart"/>
      <w:r w:rsidRPr="00A84A25">
        <w:rPr>
          <w:bCs/>
          <w:i/>
          <w:iCs/>
        </w:rPr>
        <w:t>подання</w:t>
      </w:r>
      <w:proofErr w:type="spellEnd"/>
      <w:r w:rsidRPr="00A84A25">
        <w:rPr>
          <w:bCs/>
          <w:i/>
          <w:iCs/>
        </w:rPr>
        <w:t xml:space="preserve"> </w:t>
      </w:r>
      <w:proofErr w:type="spellStart"/>
      <w:r w:rsidRPr="00A84A25">
        <w:rPr>
          <w:bCs/>
          <w:i/>
          <w:iCs/>
        </w:rPr>
        <w:t>еквіваленту</w:t>
      </w:r>
      <w:proofErr w:type="spellEnd"/>
      <w:r w:rsidRPr="00A84A25">
        <w:rPr>
          <w:bCs/>
          <w:i/>
          <w:iCs/>
          <w:lang w:val="uk-UA"/>
        </w:rPr>
        <w:t xml:space="preserve"> (аналог</w:t>
      </w:r>
      <w:r>
        <w:rPr>
          <w:bCs/>
          <w:i/>
          <w:iCs/>
          <w:lang w:val="uk-UA"/>
        </w:rPr>
        <w:t>у</w:t>
      </w:r>
      <w:r w:rsidRPr="00A84A25">
        <w:rPr>
          <w:bCs/>
          <w:i/>
          <w:iCs/>
          <w:lang w:val="uk-UA"/>
        </w:rPr>
        <w:t>)</w:t>
      </w:r>
      <w:r w:rsidRPr="00A84A25">
        <w:rPr>
          <w:bCs/>
          <w:i/>
          <w:iCs/>
        </w:rPr>
        <w:t xml:space="preserve"> товару, </w:t>
      </w:r>
      <w:proofErr w:type="spellStart"/>
      <w:r w:rsidRPr="00A84A25">
        <w:rPr>
          <w:bCs/>
          <w:i/>
          <w:iCs/>
        </w:rPr>
        <w:t>учасник</w:t>
      </w:r>
      <w:proofErr w:type="spellEnd"/>
      <w:r w:rsidRPr="00A84A25">
        <w:rPr>
          <w:bCs/>
          <w:i/>
          <w:iCs/>
        </w:rPr>
        <w:t xml:space="preserve"> </w:t>
      </w:r>
      <w:proofErr w:type="spellStart"/>
      <w:r w:rsidRPr="00A84A25">
        <w:rPr>
          <w:bCs/>
          <w:i/>
          <w:iCs/>
        </w:rPr>
        <w:t>повиннен</w:t>
      </w:r>
      <w:proofErr w:type="spellEnd"/>
      <w:r w:rsidRPr="00A84A25">
        <w:rPr>
          <w:bCs/>
          <w:i/>
          <w:iCs/>
        </w:rPr>
        <w:t xml:space="preserve"> довести, </w:t>
      </w:r>
      <w:proofErr w:type="spellStart"/>
      <w:r w:rsidRPr="00A84A25">
        <w:rPr>
          <w:bCs/>
          <w:i/>
          <w:iCs/>
        </w:rPr>
        <w:t>що</w:t>
      </w:r>
      <w:proofErr w:type="spellEnd"/>
      <w:r w:rsidRPr="00A84A25">
        <w:rPr>
          <w:bCs/>
          <w:i/>
          <w:iCs/>
        </w:rPr>
        <w:t xml:space="preserve"> </w:t>
      </w:r>
      <w:proofErr w:type="spellStart"/>
      <w:r w:rsidRPr="00A84A25">
        <w:rPr>
          <w:bCs/>
          <w:i/>
          <w:iCs/>
        </w:rPr>
        <w:t>такий</w:t>
      </w:r>
      <w:proofErr w:type="spellEnd"/>
      <w:r w:rsidRPr="00A84A25">
        <w:rPr>
          <w:bCs/>
          <w:i/>
          <w:iCs/>
        </w:rPr>
        <w:t xml:space="preserve"> товар </w:t>
      </w:r>
      <w:r w:rsidRPr="00A84A25">
        <w:rPr>
          <w:bCs/>
          <w:i/>
          <w:iCs/>
          <w:lang w:val="uk-UA"/>
        </w:rPr>
        <w:t xml:space="preserve">за показниками (характеристиками) </w:t>
      </w:r>
      <w:r>
        <w:rPr>
          <w:bCs/>
          <w:i/>
          <w:iCs/>
          <w:lang w:val="uk-UA"/>
        </w:rPr>
        <w:t>є</w:t>
      </w:r>
      <w:r w:rsidRPr="00A84A25">
        <w:rPr>
          <w:bCs/>
          <w:i/>
          <w:iCs/>
        </w:rPr>
        <w:t xml:space="preserve"> </w:t>
      </w:r>
      <w:r w:rsidRPr="00A84A25">
        <w:rPr>
          <w:bCs/>
          <w:i/>
          <w:iCs/>
          <w:lang w:val="uk-UA"/>
        </w:rPr>
        <w:t xml:space="preserve">не гіршим (кращим), ніж товар, зазначений в тендерній документації </w:t>
      </w:r>
      <w:r w:rsidRPr="00A84A25">
        <w:rPr>
          <w:bCs/>
          <w:i/>
          <w:iCs/>
        </w:rPr>
        <w:t>та</w:t>
      </w:r>
      <w:r w:rsidRPr="00A84A25">
        <w:rPr>
          <w:bCs/>
          <w:i/>
          <w:iCs/>
          <w:lang w:val="uk-UA"/>
        </w:rPr>
        <w:t xml:space="preserve"> </w:t>
      </w:r>
      <w:r>
        <w:rPr>
          <w:bCs/>
          <w:i/>
          <w:iCs/>
          <w:lang w:val="uk-UA"/>
        </w:rPr>
        <w:t>повинен</w:t>
      </w:r>
      <w:r w:rsidRPr="00A84A25">
        <w:rPr>
          <w:bCs/>
          <w:i/>
          <w:iCs/>
          <w:lang w:val="uk-UA"/>
        </w:rPr>
        <w:t xml:space="preserve"> </w:t>
      </w:r>
      <w:proofErr w:type="spellStart"/>
      <w:r w:rsidRPr="00A84A25">
        <w:rPr>
          <w:bCs/>
          <w:i/>
          <w:iCs/>
        </w:rPr>
        <w:t>мати</w:t>
      </w:r>
      <w:proofErr w:type="spellEnd"/>
      <w:r w:rsidRPr="00A84A25">
        <w:rPr>
          <w:bCs/>
          <w:i/>
          <w:iCs/>
        </w:rPr>
        <w:t xml:space="preserve"> </w:t>
      </w:r>
      <w:proofErr w:type="spellStart"/>
      <w:r w:rsidRPr="00A84A25">
        <w:rPr>
          <w:bCs/>
          <w:i/>
          <w:iCs/>
        </w:rPr>
        <w:t>відповідне</w:t>
      </w:r>
      <w:proofErr w:type="spellEnd"/>
      <w:r w:rsidRPr="00A84A25">
        <w:rPr>
          <w:bCs/>
          <w:i/>
          <w:iCs/>
        </w:rPr>
        <w:t xml:space="preserve"> </w:t>
      </w:r>
      <w:proofErr w:type="spellStart"/>
      <w:r w:rsidRPr="00A84A25">
        <w:rPr>
          <w:bCs/>
          <w:i/>
          <w:iCs/>
        </w:rPr>
        <w:t>документальне</w:t>
      </w:r>
      <w:proofErr w:type="spellEnd"/>
      <w:r w:rsidRPr="00A84A25">
        <w:rPr>
          <w:bCs/>
          <w:i/>
          <w:iCs/>
        </w:rPr>
        <w:t xml:space="preserve"> </w:t>
      </w:r>
      <w:proofErr w:type="spellStart"/>
      <w:r w:rsidRPr="00A84A25">
        <w:rPr>
          <w:bCs/>
          <w:i/>
          <w:iCs/>
        </w:rPr>
        <w:t>підтвердження</w:t>
      </w:r>
      <w:proofErr w:type="spellEnd"/>
      <w:r w:rsidRPr="00A84A25">
        <w:rPr>
          <w:bCs/>
          <w:i/>
          <w:iCs/>
        </w:rPr>
        <w:t xml:space="preserve"> </w:t>
      </w:r>
      <w:proofErr w:type="spellStart"/>
      <w:r w:rsidRPr="00A84A25">
        <w:rPr>
          <w:bCs/>
          <w:i/>
          <w:iCs/>
        </w:rPr>
        <w:t>тощо</w:t>
      </w:r>
      <w:proofErr w:type="spellEnd"/>
      <w:r w:rsidRPr="00A84A25">
        <w:rPr>
          <w:bCs/>
          <w:i/>
          <w:iCs/>
          <w:lang w:val="uk-UA"/>
        </w:rPr>
        <w:t>.</w:t>
      </w:r>
    </w:p>
    <w:p w14:paraId="31A1FB6A" w14:textId="77777777" w:rsidR="009E69F0" w:rsidRDefault="009E69F0" w:rsidP="009E69F0">
      <w:pPr>
        <w:tabs>
          <w:tab w:val="left" w:pos="-960"/>
        </w:tabs>
        <w:ind w:firstLine="709"/>
        <w:jc w:val="both"/>
        <w:rPr>
          <w:bCs/>
          <w:i/>
          <w:iCs/>
          <w:lang w:val="uk-UA"/>
        </w:rPr>
      </w:pPr>
    </w:p>
    <w:p w14:paraId="2E36D984" w14:textId="77777777" w:rsidR="009E69F0" w:rsidRPr="00A84A25" w:rsidRDefault="009E69F0" w:rsidP="009E69F0">
      <w:pPr>
        <w:keepNext/>
        <w:outlineLvl w:val="0"/>
        <w:rPr>
          <w:rFonts w:eastAsia="Times New Roman"/>
          <w:bCs/>
          <w:kern w:val="36"/>
          <w:lang w:val="x-none" w:eastAsia="uk-UA"/>
        </w:rPr>
      </w:pPr>
    </w:p>
    <w:p w14:paraId="094365C9" w14:textId="77777777" w:rsidR="009E69F0" w:rsidRPr="00A84A25" w:rsidRDefault="009E69F0" w:rsidP="009E69F0">
      <w:pPr>
        <w:spacing w:before="100" w:beforeAutospacing="1" w:after="100" w:afterAutospacing="1"/>
        <w:rPr>
          <w:rFonts w:eastAsia="Times New Roman"/>
          <w:color w:val="000000"/>
          <w:sz w:val="27"/>
          <w:szCs w:val="27"/>
          <w:lang w:val="uk-UA" w:eastAsia="uk-UA"/>
        </w:rPr>
      </w:pPr>
      <w:r w:rsidRPr="00A84A25">
        <w:rPr>
          <w:rFonts w:eastAsia="Times New Roman"/>
          <w:b/>
          <w:color w:val="000000"/>
          <w:sz w:val="27"/>
          <w:szCs w:val="27"/>
          <w:lang w:val="uk-UA" w:eastAsia="uk-UA"/>
        </w:rPr>
        <w:t>Місце поставки</w:t>
      </w:r>
      <w:r w:rsidRPr="00A84A25">
        <w:rPr>
          <w:rFonts w:eastAsia="Times New Roman"/>
          <w:color w:val="000000"/>
          <w:sz w:val="27"/>
          <w:szCs w:val="27"/>
          <w:lang w:val="uk-UA" w:eastAsia="uk-UA"/>
        </w:rPr>
        <w:t xml:space="preserve">: ДНДКІ </w:t>
      </w:r>
      <w:proofErr w:type="spellStart"/>
      <w:r w:rsidRPr="00A84A25">
        <w:rPr>
          <w:rFonts w:eastAsia="Times New Roman"/>
          <w:color w:val="000000"/>
          <w:sz w:val="27"/>
          <w:szCs w:val="27"/>
          <w:lang w:val="uk-UA" w:eastAsia="uk-UA"/>
        </w:rPr>
        <w:t>ветпрепаратів</w:t>
      </w:r>
      <w:proofErr w:type="spellEnd"/>
      <w:r w:rsidRPr="00A84A25">
        <w:rPr>
          <w:rFonts w:eastAsia="Times New Roman"/>
          <w:color w:val="000000"/>
          <w:sz w:val="27"/>
          <w:szCs w:val="27"/>
          <w:lang w:val="uk-UA" w:eastAsia="uk-UA"/>
        </w:rPr>
        <w:t xml:space="preserve"> та кормових добавок (м. Львів, вул. Донецька, 11).</w:t>
      </w:r>
    </w:p>
    <w:p w14:paraId="79A498C6" w14:textId="2B7DD9E9" w:rsidR="009E69F0" w:rsidRPr="00A84A25" w:rsidRDefault="009E69F0" w:rsidP="009E69F0">
      <w:pPr>
        <w:spacing w:before="100" w:beforeAutospacing="1" w:after="100" w:afterAutospacing="1"/>
        <w:rPr>
          <w:rFonts w:eastAsia="Times New Roman"/>
          <w:color w:val="000000"/>
          <w:sz w:val="27"/>
          <w:szCs w:val="27"/>
          <w:lang w:val="uk-UA" w:eastAsia="uk-UA"/>
        </w:rPr>
      </w:pPr>
      <w:r w:rsidRPr="00A84A25">
        <w:rPr>
          <w:rFonts w:eastAsia="Times New Roman"/>
          <w:b/>
          <w:color w:val="000000"/>
          <w:sz w:val="27"/>
          <w:szCs w:val="27"/>
          <w:lang w:val="uk-UA" w:eastAsia="uk-UA"/>
        </w:rPr>
        <w:t xml:space="preserve">Періодичність поставки: </w:t>
      </w:r>
      <w:r w:rsidR="007E641E">
        <w:rPr>
          <w:rFonts w:eastAsia="Times New Roman"/>
          <w:color w:val="000000"/>
          <w:sz w:val="27"/>
          <w:szCs w:val="27"/>
          <w:lang w:val="uk-UA" w:eastAsia="uk-UA"/>
        </w:rPr>
        <w:t>одноразова</w:t>
      </w:r>
      <w:r>
        <w:rPr>
          <w:rFonts w:eastAsia="Times New Roman"/>
          <w:color w:val="000000"/>
          <w:sz w:val="27"/>
          <w:szCs w:val="27"/>
          <w:lang w:val="uk-UA" w:eastAsia="uk-UA"/>
        </w:rPr>
        <w:t>.</w:t>
      </w:r>
    </w:p>
    <w:p w14:paraId="3A85CC15" w14:textId="77777777" w:rsidR="00FA2F7F" w:rsidRDefault="00FA2F7F"/>
    <w:sectPr w:rsidR="00FA2F7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55221"/>
    <w:multiLevelType w:val="hybridMultilevel"/>
    <w:tmpl w:val="DEF042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ACF406E"/>
    <w:multiLevelType w:val="hybridMultilevel"/>
    <w:tmpl w:val="F1CCB4D6"/>
    <w:lvl w:ilvl="0" w:tplc="04220001">
      <w:start w:val="1"/>
      <w:numFmt w:val="bullet"/>
      <w:lvlText w:val=""/>
      <w:lvlJc w:val="left"/>
      <w:pPr>
        <w:ind w:left="942" w:hanging="375"/>
      </w:pPr>
      <w:rPr>
        <w:rFonts w:ascii="Symbol" w:hAnsi="Symbol"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225D0003"/>
    <w:multiLevelType w:val="multilevel"/>
    <w:tmpl w:val="576E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FD38F1"/>
    <w:multiLevelType w:val="hybridMultilevel"/>
    <w:tmpl w:val="DEF042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25575B0"/>
    <w:multiLevelType w:val="hybridMultilevel"/>
    <w:tmpl w:val="DEF042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59CA75BD"/>
    <w:multiLevelType w:val="hybridMultilevel"/>
    <w:tmpl w:val="CF8A96DE"/>
    <w:lvl w:ilvl="0" w:tplc="E9FA983C">
      <w:start w:val="1"/>
      <w:numFmt w:val="decimal"/>
      <w:lvlText w:val="%1."/>
      <w:lvlJc w:val="left"/>
      <w:pPr>
        <w:ind w:left="942" w:hanging="37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60987165"/>
    <w:multiLevelType w:val="hybridMultilevel"/>
    <w:tmpl w:val="DEF042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72CA0342"/>
    <w:multiLevelType w:val="multilevel"/>
    <w:tmpl w:val="42005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2002A4"/>
    <w:multiLevelType w:val="multilevel"/>
    <w:tmpl w:val="0C3CB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1F607A"/>
    <w:multiLevelType w:val="hybridMultilevel"/>
    <w:tmpl w:val="995CD06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7"/>
  </w:num>
  <w:num w:numId="5">
    <w:abstractNumId w:val="1"/>
  </w:num>
  <w:num w:numId="6">
    <w:abstractNumId w:val="0"/>
  </w:num>
  <w:num w:numId="7">
    <w:abstractNumId w:val="6"/>
  </w:num>
  <w:num w:numId="8">
    <w:abstractNumId w:val="9"/>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9F0"/>
    <w:rsid w:val="000861D7"/>
    <w:rsid w:val="000E7140"/>
    <w:rsid w:val="00125464"/>
    <w:rsid w:val="00215817"/>
    <w:rsid w:val="00227D56"/>
    <w:rsid w:val="002773FF"/>
    <w:rsid w:val="004560CC"/>
    <w:rsid w:val="00524EFF"/>
    <w:rsid w:val="00595913"/>
    <w:rsid w:val="005C26F7"/>
    <w:rsid w:val="005F1DAA"/>
    <w:rsid w:val="00630299"/>
    <w:rsid w:val="00684D45"/>
    <w:rsid w:val="007D46DE"/>
    <w:rsid w:val="007E641E"/>
    <w:rsid w:val="00810E81"/>
    <w:rsid w:val="0099005A"/>
    <w:rsid w:val="009C113C"/>
    <w:rsid w:val="009E69F0"/>
    <w:rsid w:val="009F7A35"/>
    <w:rsid w:val="00A83308"/>
    <w:rsid w:val="00AD477F"/>
    <w:rsid w:val="00CB12E9"/>
    <w:rsid w:val="00F55759"/>
    <w:rsid w:val="00FA2F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ABE69"/>
  <w15:chartTrackingRefBased/>
  <w15:docId w15:val="{9484AEDF-2450-424B-A458-C01BC372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69F0"/>
    <w:pPr>
      <w:spacing w:after="0" w:line="240" w:lineRule="auto"/>
    </w:pPr>
    <w:rPr>
      <w:rFonts w:ascii="Times New Roman" w:eastAsia="Calibri"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E69F0"/>
    <w:pPr>
      <w:jc w:val="center"/>
    </w:pPr>
    <w:rPr>
      <w:bCs/>
      <w:lang w:val="uk-UA"/>
    </w:rPr>
  </w:style>
  <w:style w:type="character" w:customStyle="1" w:styleId="a4">
    <w:name w:val="Основний текст Знак"/>
    <w:basedOn w:val="a0"/>
    <w:link w:val="a3"/>
    <w:rsid w:val="009E69F0"/>
    <w:rPr>
      <w:rFonts w:ascii="Times New Roman" w:eastAsia="Calibri" w:hAnsi="Times New Roman" w:cs="Times New Roman"/>
      <w:bCs/>
      <w:sz w:val="24"/>
      <w:szCs w:val="24"/>
      <w:lang w:eastAsia="ru-RU"/>
    </w:rPr>
  </w:style>
  <w:style w:type="table" w:styleId="a5">
    <w:name w:val="Table Grid"/>
    <w:basedOn w:val="a1"/>
    <w:uiPriority w:val="39"/>
    <w:rsid w:val="009E69F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9E69F0"/>
    <w:pPr>
      <w:spacing w:after="200" w:line="276" w:lineRule="auto"/>
      <w:ind w:left="720"/>
      <w:contextualSpacing/>
    </w:pPr>
    <w:rPr>
      <w:rFonts w:eastAsia="Times New Roman"/>
      <w:sz w:val="22"/>
      <w:szCs w:val="22"/>
      <w:lang w:val="uk-UA" w:eastAsia="en-US"/>
    </w:rPr>
  </w:style>
  <w:style w:type="character" w:customStyle="1" w:styleId="a7">
    <w:name w:val="Абзац списку Знак"/>
    <w:link w:val="a6"/>
    <w:uiPriority w:val="34"/>
    <w:locked/>
    <w:rsid w:val="009E69F0"/>
    <w:rPr>
      <w:rFonts w:ascii="Times New Roman" w:eastAsia="Times New Roman" w:hAnsi="Times New Roman" w:cs="Times New Roman"/>
    </w:rPr>
  </w:style>
  <w:style w:type="character" w:customStyle="1" w:styleId="rynqvb">
    <w:name w:val="rynqvb"/>
    <w:basedOn w:val="a0"/>
    <w:rsid w:val="009E69F0"/>
  </w:style>
  <w:style w:type="paragraph" w:styleId="a8">
    <w:name w:val="Normal (Web)"/>
    <w:basedOn w:val="a"/>
    <w:uiPriority w:val="99"/>
    <w:semiHidden/>
    <w:unhideWhenUsed/>
    <w:rsid w:val="007D46DE"/>
    <w:pPr>
      <w:spacing w:before="100" w:beforeAutospacing="1" w:after="100" w:afterAutospacing="1"/>
    </w:pPr>
    <w:rPr>
      <w:rFonts w:eastAsia="Times New Roman"/>
      <w:lang w:val="uk-UA" w:eastAsia="uk-UA"/>
    </w:rPr>
  </w:style>
  <w:style w:type="character" w:styleId="a9">
    <w:name w:val="Strong"/>
    <w:basedOn w:val="a0"/>
    <w:uiPriority w:val="22"/>
    <w:qFormat/>
    <w:rsid w:val="00F55759"/>
    <w:rPr>
      <w:b/>
      <w:bCs/>
    </w:rPr>
  </w:style>
  <w:style w:type="character" w:styleId="aa">
    <w:name w:val="page number"/>
    <w:basedOn w:val="a0"/>
    <w:rsid w:val="00810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721238">
      <w:bodyDiv w:val="1"/>
      <w:marLeft w:val="0"/>
      <w:marRight w:val="0"/>
      <w:marTop w:val="0"/>
      <w:marBottom w:val="0"/>
      <w:divBdr>
        <w:top w:val="none" w:sz="0" w:space="0" w:color="auto"/>
        <w:left w:val="none" w:sz="0" w:space="0" w:color="auto"/>
        <w:bottom w:val="none" w:sz="0" w:space="0" w:color="auto"/>
        <w:right w:val="none" w:sz="0" w:space="0" w:color="auto"/>
      </w:divBdr>
    </w:div>
    <w:div w:id="52941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5185</Words>
  <Characters>2956</Characters>
  <Application>Microsoft Office Word</Application>
  <DocSecurity>0</DocSecurity>
  <Lines>24</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Temnenko</dc:creator>
  <cp:keywords/>
  <dc:description/>
  <cp:lastModifiedBy>Sofia</cp:lastModifiedBy>
  <cp:revision>2</cp:revision>
  <dcterms:created xsi:type="dcterms:W3CDTF">2026-10-22T08:49:00Z</dcterms:created>
  <dcterms:modified xsi:type="dcterms:W3CDTF">2026-10-22T08:49:00Z</dcterms:modified>
</cp:coreProperties>
</file>